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5C" w:rsidRPr="00DD2D31" w:rsidRDefault="00716C5C" w:rsidP="00716C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716C5C" w:rsidRPr="00DD2D31" w:rsidRDefault="00716C5C" w:rsidP="00716C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716C5C" w:rsidRPr="00DD2D31" w:rsidRDefault="00716C5C" w:rsidP="00716C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716C5C" w:rsidRPr="00DD2D31" w:rsidRDefault="00716C5C" w:rsidP="00716C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«Муниципальный округ Кизнерский район</w:t>
      </w:r>
    </w:p>
    <w:p w:rsidR="00716C5C" w:rsidRPr="00DD2D31" w:rsidRDefault="00716C5C" w:rsidP="00716C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Удмуртской Республики»</w:t>
      </w:r>
    </w:p>
    <w:p w:rsidR="00716C5C" w:rsidRPr="00B9454D" w:rsidRDefault="00716C5C" w:rsidP="00716C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от </w:t>
      </w:r>
      <w:r w:rsidR="0040763C">
        <w:rPr>
          <w:rFonts w:ascii="Times New Roman" w:eastAsia="Times New Roman" w:hAnsi="Times New Roman" w:cs="Times New Roman"/>
          <w:color w:val="000000"/>
          <w:sz w:val="24"/>
          <w:szCs w:val="24"/>
        </w:rPr>
        <w:t>18.08.</w:t>
      </w:r>
      <w:r w:rsidRPr="00A73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г. № </w:t>
      </w:r>
      <w:r w:rsidR="0040763C">
        <w:rPr>
          <w:rFonts w:ascii="Times New Roman" w:eastAsia="Times New Roman" w:hAnsi="Times New Roman" w:cs="Times New Roman"/>
          <w:color w:val="000000"/>
          <w:sz w:val="24"/>
          <w:szCs w:val="24"/>
        </w:rPr>
        <w:t>663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56B" w:rsidRPr="00B9454D" w:rsidRDefault="00DD356B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Аукционная документация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проведению аукциона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право заключения договор</w:t>
      </w:r>
      <w:r w:rsidR="00F730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аренды земельн</w:t>
      </w:r>
      <w:r w:rsidR="004E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ого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участк</w:t>
      </w:r>
      <w:r w:rsidR="004E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</w:p>
    <w:p w:rsidR="00F730EC" w:rsidRDefault="003A0D96" w:rsidP="004E625D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расположенн</w:t>
      </w:r>
      <w:r w:rsidR="004E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ого</w:t>
      </w:r>
      <w:proofErr w:type="gramEnd"/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 адрес</w:t>
      </w:r>
      <w:r w:rsidR="004E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="004E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Российская Федерация, </w:t>
      </w:r>
      <w:r w:rsidR="00DD356B"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Удмуртская Республика, </w:t>
      </w:r>
      <w:r w:rsidR="004E625D">
        <w:rPr>
          <w:rFonts w:ascii="Times New Roman" w:eastAsia="Arial Unicode MS" w:hAnsi="Times New Roman" w:cs="Times New Roman"/>
          <w:b/>
          <w:sz w:val="26"/>
          <w:szCs w:val="26"/>
        </w:rPr>
        <w:t xml:space="preserve">Муниципальный округ </w:t>
      </w:r>
      <w:r w:rsidR="00DD356B" w:rsidRPr="00B9454D">
        <w:rPr>
          <w:rFonts w:ascii="Times New Roman" w:eastAsia="Arial Unicode MS" w:hAnsi="Times New Roman" w:cs="Times New Roman"/>
          <w:b/>
          <w:sz w:val="26"/>
          <w:szCs w:val="26"/>
        </w:rPr>
        <w:t>Кизнерский район, п</w:t>
      </w:r>
      <w:r w:rsidR="004E625D">
        <w:rPr>
          <w:rFonts w:ascii="Times New Roman" w:eastAsia="Arial Unicode MS" w:hAnsi="Times New Roman" w:cs="Times New Roman"/>
          <w:b/>
          <w:sz w:val="26"/>
          <w:szCs w:val="26"/>
        </w:rPr>
        <w:t>оселок</w:t>
      </w:r>
      <w:r w:rsidR="00DD356B"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 Кизнер, ул</w:t>
      </w:r>
      <w:r w:rsidR="004E625D">
        <w:rPr>
          <w:rFonts w:ascii="Times New Roman" w:eastAsia="Arial Unicode MS" w:hAnsi="Times New Roman" w:cs="Times New Roman"/>
          <w:b/>
          <w:sz w:val="26"/>
          <w:szCs w:val="26"/>
        </w:rPr>
        <w:t>ица</w:t>
      </w:r>
      <w:r w:rsidR="00DD356B"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r w:rsidR="004E625D">
        <w:rPr>
          <w:rFonts w:ascii="Times New Roman" w:eastAsia="Arial Unicode MS" w:hAnsi="Times New Roman" w:cs="Times New Roman"/>
          <w:b/>
          <w:sz w:val="26"/>
          <w:szCs w:val="26"/>
        </w:rPr>
        <w:t>Мехбазы</w:t>
      </w:r>
      <w:r w:rsidR="00DD356B"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, </w:t>
      </w:r>
      <w:r w:rsidR="004E625D">
        <w:rPr>
          <w:rFonts w:ascii="Times New Roman" w:eastAsia="Arial Unicode MS" w:hAnsi="Times New Roman" w:cs="Times New Roman"/>
          <w:b/>
          <w:sz w:val="26"/>
          <w:szCs w:val="26"/>
        </w:rPr>
        <w:t>земельный участок 8</w:t>
      </w:r>
    </w:p>
    <w:p w:rsidR="00DD356B" w:rsidRDefault="00F730EC" w:rsidP="004E625D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F730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E17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размещения объекта некапитального строительства</w:t>
      </w: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B9454D" w:rsidRDefault="00694950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677" w:rsidRPr="00B9454D" w:rsidRDefault="00963677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25D" w:rsidRDefault="004E625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25D" w:rsidRDefault="004E625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25D" w:rsidRDefault="004E625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25D" w:rsidRPr="00B9454D" w:rsidRDefault="004E625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C5C" w:rsidRDefault="00716C5C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6C5C" w:rsidRDefault="00716C5C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6C5C" w:rsidRDefault="00716C5C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6C5C" w:rsidRDefault="00716C5C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D468B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дмуртская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D468B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еспублика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пос. Кизнер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B02734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716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60C7C" w:rsidRPr="00B9454D" w:rsidRDefault="00060C7C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3F51" w:rsidRPr="00B9454D" w:rsidRDefault="007B3F51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Содержание:</w:t>
      </w:r>
    </w:p>
    <w:p w:rsidR="007B3F51" w:rsidRPr="00B9454D" w:rsidRDefault="007B3F51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проведении аукциона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……………………….….............</w:t>
      </w:r>
      <w:r w:rsidR="002643D4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стр.3</w:t>
      </w:r>
    </w:p>
    <w:p w:rsidR="007B3F51" w:rsidRPr="00B9454D" w:rsidRDefault="007B3F51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Приложения:</w:t>
      </w:r>
    </w:p>
    <w:p w:rsidR="007B3F51" w:rsidRPr="00B9454D" w:rsidRDefault="007B3F51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Форма заявки на участие в аукционе на право заключения договора аренды земельного участка для юридического лица</w:t>
      </w:r>
      <w:r w:rsidR="0069738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индивидуального предпринимателя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……...............................</w:t>
      </w:r>
      <w:r w:rsidR="0069738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="0069738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69738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D7C0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B3F51" w:rsidRPr="00B9454D" w:rsidRDefault="00697383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Форма заявки на участие в аукционе на право заключения договора аренды земельного участка для физического лица</w:t>
      </w:r>
      <w:proofErr w:type="gramStart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…………………………....................................</w:t>
      </w:r>
      <w:r w:rsidR="002643D4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</w:t>
      </w:r>
      <w:proofErr w:type="gramEnd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стр.1</w:t>
      </w:r>
      <w:r w:rsidR="000D7C0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B3F51" w:rsidRPr="00B9454D" w:rsidRDefault="00697383" w:rsidP="00B9454D">
      <w:pPr>
        <w:spacing w:after="0" w:line="240" w:lineRule="auto"/>
        <w:ind w:right="-14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Опись представленных документов</w:t>
      </w:r>
      <w:proofErr w:type="gramStart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……………………….…</w:t>
      </w:r>
      <w:r w:rsidR="00F10AA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2643D4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………………………...</w:t>
      </w:r>
      <w:proofErr w:type="gramEnd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стр.1</w:t>
      </w:r>
      <w:r w:rsidR="000D7C0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B3F51" w:rsidRPr="00B9454D" w:rsidRDefault="007B3F51" w:rsidP="00B9454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F51" w:rsidRPr="00B9454D" w:rsidRDefault="00697383" w:rsidP="00B9454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Проект договора аренды земельного участка с приложением акта приема-передачи земельного участка</w:t>
      </w:r>
      <w:proofErr w:type="gramStart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..…………………………………………..….......................</w:t>
      </w:r>
      <w:r w:rsidR="002643D4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  <w:proofErr w:type="gramEnd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стр.1</w:t>
      </w:r>
      <w:r w:rsidR="000D7C0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B3F51" w:rsidRPr="00B9454D" w:rsidRDefault="007B3F51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Pr="00B9454D" w:rsidRDefault="00360EB2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A10" w:rsidRPr="00B9454D" w:rsidRDefault="00745A10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68BD" w:rsidRPr="00B9454D" w:rsidRDefault="00D468B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Pr="00B9454D" w:rsidRDefault="00697383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8E0" w:rsidRDefault="000368E0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6C5C" w:rsidRDefault="00716C5C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6C5C" w:rsidRPr="00B9454D" w:rsidRDefault="00716C5C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Pr="00B9454D" w:rsidRDefault="00697383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EED" w:rsidRPr="00B9454D" w:rsidRDefault="00A1055A" w:rsidP="00716C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кциона на право заключения договор</w:t>
      </w:r>
      <w:r w:rsidR="00F64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</w:t>
      </w:r>
      <w:r w:rsidR="00F64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участк</w:t>
      </w:r>
      <w:r w:rsidR="00F64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расположенн</w:t>
      </w:r>
      <w:r w:rsidR="00F64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адрес</w:t>
      </w:r>
      <w:r w:rsidR="00F64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730EC" w:rsidRDefault="00F64B48" w:rsidP="00F64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64B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Российская Федерация, </w:t>
      </w:r>
      <w:r w:rsidRPr="00F64B48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Муниципальный округ Кизнерский район, поселок Кизнер, улица Мехбазы, земельный участок 8</w:t>
      </w:r>
      <w:r w:rsidR="00F730EC" w:rsidRPr="00F730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F64B48" w:rsidRPr="00F64B48" w:rsidRDefault="00F730EC" w:rsidP="00F64B48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E17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размещения объекта некапитального строительства</w:t>
      </w:r>
    </w:p>
    <w:p w:rsidR="00C7392B" w:rsidRPr="00B9454D" w:rsidRDefault="00C7392B" w:rsidP="00B9454D">
      <w:pPr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торгов</w:t>
      </w:r>
      <w:r w:rsidRPr="000A1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0A169A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716C5C" w:rsidRPr="00B9454D" w:rsidRDefault="00395130" w:rsidP="00716C5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аукциона: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6C5C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муниципального образования «</w:t>
      </w:r>
      <w:r w:rsidR="00716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округ </w:t>
      </w:r>
      <w:r w:rsidR="00716C5C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Кизнерский район</w:t>
      </w:r>
      <w:r w:rsidR="00716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Удмуртской Республики</w:t>
      </w:r>
      <w:r w:rsidR="00716C5C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716C5C" w:rsidRPr="00B9454D" w:rsidRDefault="00716C5C" w:rsidP="00716C5C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и почтовый адрес: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427710, Удмуртская Республика, Кизнерский район, пос. Кизнер, ул.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арла Маркса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C5C" w:rsidRPr="00B9454D" w:rsidRDefault="00716C5C" w:rsidP="00716C5C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электронной почты: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kizner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udm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net</w:t>
      </w:r>
    </w:p>
    <w:p w:rsidR="00716C5C" w:rsidRPr="00B9454D" w:rsidRDefault="00716C5C" w:rsidP="00716C5C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для справок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 8(34154)3-16-58, 3-13-65.</w:t>
      </w:r>
    </w:p>
    <w:p w:rsidR="00716C5C" w:rsidRPr="00B9454D" w:rsidRDefault="00716C5C" w:rsidP="00716C5C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(34154)3-14-98</w:t>
      </w:r>
    </w:p>
    <w:p w:rsidR="00716C5C" w:rsidRPr="00B9454D" w:rsidRDefault="00716C5C" w:rsidP="00F64B4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Контактные лица: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начальник </w:t>
      </w:r>
      <w:r w:rsidR="00407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отдела по управлению и распоряжению земельными ресурсами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имущественных и  земельных отношений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Удмуртской Республики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40763C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Куликова Надежда Леонидовна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4B48" w:rsidRDefault="00F64B48" w:rsidP="00F64B48">
      <w:pPr>
        <w:tabs>
          <w:tab w:val="left" w:pos="3969"/>
          <w:tab w:val="left" w:pos="4395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</w:p>
    <w:p w:rsidR="00F64B48" w:rsidRDefault="00F64B48" w:rsidP="00F64B48">
      <w:pPr>
        <w:tabs>
          <w:tab w:val="left" w:pos="3969"/>
          <w:tab w:val="left" w:pos="4395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716C5C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решения о проведен</w:t>
      </w:r>
      <w:proofErr w:type="gramStart"/>
      <w:r w:rsidR="00716C5C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ии </w:t>
      </w:r>
      <w:r w:rsidR="00716C5C" w:rsidRPr="00F64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proofErr w:type="gramEnd"/>
      <w:r w:rsidR="00716C5C" w:rsidRPr="00F64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кциона: </w:t>
      </w:r>
      <w:r w:rsidRPr="00F64B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постановление Администрации муниципального образования «Муниципальный округ Кизнерский район Удмуртской Республики» от </w:t>
      </w:r>
      <w:r w:rsidR="0040763C" w:rsidRPr="00407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</w:t>
      </w:r>
      <w:r w:rsidRPr="00407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.08.2022 года № </w:t>
      </w:r>
      <w:r w:rsidR="0040763C" w:rsidRPr="00407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663</w:t>
      </w:r>
      <w:r w:rsidRPr="00F64B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F64B4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аукционной документации и </w:t>
      </w:r>
      <w:r w:rsidRPr="00F64B48">
        <w:rPr>
          <w:rFonts w:ascii="Times New Roman" w:eastAsia="Arial Unicode MS" w:hAnsi="Times New Roman" w:cs="Times New Roman"/>
          <w:sz w:val="24"/>
          <w:szCs w:val="24"/>
        </w:rPr>
        <w:t>состава аукционной комиссии по проведению аукциона на право заключения договор</w:t>
      </w:r>
      <w:r w:rsidR="0040763C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F64B48">
        <w:rPr>
          <w:rFonts w:ascii="Times New Roman" w:eastAsia="Arial Unicode MS" w:hAnsi="Times New Roman" w:cs="Times New Roman"/>
          <w:sz w:val="24"/>
          <w:szCs w:val="24"/>
        </w:rPr>
        <w:t xml:space="preserve"> аренды земельного участка</w:t>
      </w:r>
    </w:p>
    <w:p w:rsidR="00716C5C" w:rsidRPr="00B9454D" w:rsidRDefault="00716C5C" w:rsidP="00F64B48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 аукциона: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Удмуртская Республика, Кизнерский район, п. Кизнер,               ул. К</w:t>
      </w:r>
      <w:r w:rsidR="000A169A">
        <w:rPr>
          <w:rFonts w:ascii="Times New Roman" w:eastAsia="Times New Roman" w:hAnsi="Times New Roman" w:cs="Times New Roman"/>
          <w:color w:val="000000"/>
          <w:sz w:val="24"/>
          <w:szCs w:val="24"/>
        </w:rPr>
        <w:t>расная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д. 1</w:t>
      </w:r>
      <w:r w:rsidR="000A169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</w:t>
      </w:r>
      <w:r w:rsidR="000A169A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C5C" w:rsidRPr="00B9454D" w:rsidRDefault="00716C5C" w:rsidP="00716C5C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проведения аукциона</w:t>
      </w:r>
      <w:r w:rsidRPr="008D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A17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 w:rsidRPr="008D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1A4D" w:rsidRPr="008D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Pr="008D1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A4D">
        <w:rPr>
          <w:rFonts w:ascii="Times New Roman" w:eastAsia="Times New Roman" w:hAnsi="Times New Roman" w:cs="Times New Roman"/>
          <w:b/>
          <w:sz w:val="24"/>
          <w:szCs w:val="24"/>
        </w:rPr>
        <w:t>2022 г.</w:t>
      </w:r>
      <w:r w:rsidRPr="008D1A4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9513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D1A4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B7488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(время местное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476F9" w:rsidRDefault="00D476F9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 аукциона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а) аукционная комиссия перед началом аукциона регистрирует явившихся на аукцион участников аукциона и выдает карточку с номером, соответствующим порядковому номеру регистрации;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б) аукцион ведет аукционист, избранный комиссией по проведению аукциона из своего состава;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в) аукцион начинается с оглашения аукционистом наименования, основных характеристик предмета аукциона, начальной цены (начального размера ежегодной арендной платы), «шага аукциона» и порядка проведения аукциона.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«Шаг аукциона» не изменяется в течение всего аукциона;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г) участники аукциона поднимают карточки после оглашения аукционистом начального размера ежегодной арендной платы и каждого очередного размера ежегодной арендной платы в случае, если готовы заключить договор аренды по объявленной цене;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д) каждый последующий размер ежегодной арендной платы аукционист назначает путем увеличения текущего размера ежегодной арендной платы на «шаг аукциона». После объявления очередного размера ежегодной арендной платы аукционист называет номер карточки участника </w:t>
      </w:r>
    </w:p>
    <w:p w:rsidR="00716C5C" w:rsidRPr="00B9454D" w:rsidRDefault="00716C5C" w:rsidP="00716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аукциона, который поднял карточку первым, а также номера карточек следующих участников аукциона, поднявших карточки. Затем аукционист объявляет следующий размер ежегодной арендной платы в соответствии с «шагом аукциона»;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 отсутствии участников аукциона, готовых заключить договор аренды в соответствии с названным размером ежегодной арендной платы, аукционист повторяет этот размер 3 (три) раза. Если после троекратного объявления очередного размера ежегодной арендной платы ни один из участников аукциона не поднял карточку, аукцион завершается. 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ж) аукционист объявляет об окончании проведения аукциона, последнее и предпоследнее предложение о размере ежегодной арендной платы, номер карточки и наименование победителя аукциона и иного участника, сделавшего предпоследнее предложение о размере ежегодной арендной платы.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аукциона признается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предложивший наибольший размер ежегодной арендной платы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земельный участок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организатором аукциона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двух экземплярах, один из которых передается победителю аукциона, а второй остается у организатора аукциона. 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аренды.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аукционе участвовал только один участник или при проведен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аукцион признается несостоявшимся.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аукциона размещается организатором аукциона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рабочего дня со дня подписания протокола о результатах аукциона на официальном сайте Российской Федерации для размещения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 проведении торгов </w:t>
      </w:r>
      <w:hyperlink r:id="rId9" w:history="1"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0D92" w:rsidRPr="006E17CD" w:rsidRDefault="00C7392B" w:rsidP="00166DA8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аукциона: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заключение договор</w:t>
      </w:r>
      <w:r w:rsidR="00F64B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аренды земельн</w:t>
      </w:r>
      <w:r w:rsidR="00F64B4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F64B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E1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6E17CD" w:rsidRPr="006E17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размещения объекта некапитального строительства</w:t>
      </w:r>
      <w:r w:rsidRPr="006E17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9E0D92" w:rsidRPr="006E17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</w:p>
    <w:p w:rsidR="009E0D92" w:rsidRPr="00B9454D" w:rsidRDefault="009E0D92" w:rsidP="009E0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166D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</w:p>
    <w:p w:rsidR="009E0D92" w:rsidRPr="00B9454D" w:rsidRDefault="009E0D92" w:rsidP="009E0D9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="00F8288D" w:rsidRPr="00E122B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Федерация, Удмуртская Республика, Муниципальный округ Кизнерский район, поселок Кизнер, улица Мехбазы, земельный участок 8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E0D92" w:rsidRPr="00B9454D" w:rsidRDefault="009E0D92" w:rsidP="009E0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Площадь - </w:t>
      </w:r>
      <w:r w:rsidR="00F8288D">
        <w:rPr>
          <w:rFonts w:ascii="Times New Roman" w:eastAsia="Times New Roman" w:hAnsi="Times New Roman" w:cs="Times New Roman"/>
          <w:color w:val="000000"/>
          <w:sz w:val="24"/>
          <w:szCs w:val="24"/>
        </w:rPr>
        <w:t>3394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9E0D92" w:rsidRPr="00B9454D" w:rsidRDefault="009E0D92" w:rsidP="009E0D9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- 18:13:000000:</w:t>
      </w:r>
      <w:r w:rsidR="00F8288D">
        <w:rPr>
          <w:rFonts w:ascii="Times New Roman" w:eastAsia="Times New Roman" w:hAnsi="Times New Roman" w:cs="Times New Roman"/>
          <w:color w:val="000000"/>
          <w:sz w:val="24"/>
          <w:szCs w:val="24"/>
        </w:rPr>
        <w:t>4152</w:t>
      </w:r>
    </w:p>
    <w:p w:rsidR="009E0D92" w:rsidRPr="00B9454D" w:rsidRDefault="009E0D92" w:rsidP="009E0D9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9E0D92" w:rsidRPr="00B9454D" w:rsidRDefault="009E0D92" w:rsidP="009E0D9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9E0D92" w:rsidRDefault="009E0D92" w:rsidP="009E0D9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 w:rsidR="00F8288D" w:rsidRPr="00E12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заправка транспортных средств </w:t>
      </w:r>
      <w:r w:rsidR="00F82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F8288D" w:rsidRPr="00E122B6">
        <w:rPr>
          <w:rFonts w:ascii="Times New Roman" w:eastAsia="Times New Roman" w:hAnsi="Times New Roman" w:cs="Times New Roman"/>
          <w:color w:val="000000"/>
          <w:sz w:val="24"/>
          <w:szCs w:val="24"/>
        </w:rPr>
        <w:t>(код 4.9.1.1) – размещение автозаправочной станции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4BE4" w:rsidRDefault="00C84BE4" w:rsidP="009E0D92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9D471B">
        <w:rPr>
          <w:rFonts w:ascii="Times New Roman" w:eastAsia="Times New Roman" w:hAnsi="Times New Roman" w:cs="Times New Roman"/>
          <w:sz w:val="24"/>
          <w:szCs w:val="24"/>
        </w:rPr>
        <w:t xml:space="preserve">ТИ-1 </w:t>
      </w:r>
      <w:r w:rsidR="00CB343B" w:rsidRPr="00CB343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E0D92" w:rsidRPr="00CB3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201A">
        <w:rPr>
          <w:rFonts w:ascii="Times New Roman" w:hAnsi="Times New Roman"/>
          <w:sz w:val="24"/>
          <w:szCs w:val="24"/>
        </w:rPr>
        <w:t xml:space="preserve">Зона транспортной инфраструктуры </w:t>
      </w:r>
    </w:p>
    <w:p w:rsidR="009E0D92" w:rsidRPr="00B9454D" w:rsidRDefault="009E0D92" w:rsidP="009E0D9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9E0D92" w:rsidRPr="0025484E" w:rsidRDefault="009E0D92" w:rsidP="009E0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DB3DBF">
        <w:rPr>
          <w:rFonts w:ascii="Times New Roman" w:eastAsia="Times New Roman" w:hAnsi="Times New Roman" w:cs="Times New Roman"/>
          <w:sz w:val="24"/>
          <w:szCs w:val="24"/>
        </w:rPr>
        <w:t xml:space="preserve"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района»,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25484E" w:rsidRPr="0025484E">
        <w:rPr>
          <w:rFonts w:ascii="Times New Roman" w:eastAsia="Times New Roman" w:hAnsi="Times New Roman" w:cs="Times New Roman"/>
          <w:b/>
          <w:bCs/>
          <w:sz w:val="24"/>
          <w:szCs w:val="24"/>
        </w:rPr>
        <w:t>126436</w:t>
      </w:r>
      <w:r w:rsidRPr="00254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5484E">
        <w:rPr>
          <w:rFonts w:ascii="Times New Roman" w:eastAsia="Times New Roman" w:hAnsi="Times New Roman" w:cs="Times New Roman"/>
          <w:b/>
          <w:bCs/>
          <w:sz w:val="24"/>
          <w:szCs w:val="24"/>
        </w:rPr>
        <w:t>Сто двадцать шесть</w:t>
      </w:r>
      <w:r w:rsidRPr="00254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 </w:t>
      </w:r>
      <w:r w:rsidR="0025484E"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четыреста тридцать шесть</w:t>
      </w:r>
      <w:r w:rsidRPr="00254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 w:rsidR="0025484E" w:rsidRPr="0025484E"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 w:rsidRPr="00254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25484E" w:rsidRPr="0025484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5484E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proofErr w:type="gramEnd"/>
    </w:p>
    <w:p w:rsidR="009E0D92" w:rsidRPr="00B9454D" w:rsidRDefault="009E0D92" w:rsidP="009E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Шаг аукциона - </w:t>
      </w:r>
      <w:r w:rsidRPr="0025484E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484E" w:rsidRPr="0025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3793</w:t>
      </w:r>
      <w:r w:rsidRPr="002548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5484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25484E" w:rsidRPr="0025484E">
        <w:rPr>
          <w:rFonts w:ascii="Times New Roman" w:eastAsia="Times New Roman" w:hAnsi="Times New Roman" w:cs="Times New Roman"/>
          <w:b/>
          <w:bCs/>
          <w:sz w:val="24"/>
          <w:szCs w:val="24"/>
        </w:rPr>
        <w:t>Три тысячи семьсот девяносто три</w:t>
      </w:r>
      <w:r w:rsidRPr="0025484E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25484E" w:rsidRPr="0025484E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254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5484E" w:rsidRPr="0025484E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254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0D92" w:rsidRPr="00B9454D" w:rsidRDefault="009E0D92" w:rsidP="009E0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3A5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773A52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9E0D92" w:rsidRPr="00B9454D" w:rsidRDefault="009E0D92" w:rsidP="009E0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="0025484E" w:rsidRPr="002548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25287</w:t>
      </w:r>
      <w:r w:rsidRPr="00254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5484E" w:rsidRPr="0025484E">
        <w:rPr>
          <w:rFonts w:ascii="Times New Roman" w:eastAsia="Times New Roman" w:hAnsi="Times New Roman" w:cs="Times New Roman"/>
          <w:b/>
          <w:bCs/>
          <w:sz w:val="24"/>
          <w:szCs w:val="24"/>
        </w:rPr>
        <w:t>Двадцать пять</w:t>
      </w:r>
      <w:r w:rsidRPr="00254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 </w:t>
      </w:r>
      <w:r w:rsidR="0025484E" w:rsidRPr="0025484E">
        <w:rPr>
          <w:rFonts w:ascii="Times New Roman" w:eastAsia="Times New Roman" w:hAnsi="Times New Roman" w:cs="Times New Roman"/>
          <w:b/>
          <w:bCs/>
          <w:sz w:val="24"/>
          <w:szCs w:val="24"/>
        </w:rPr>
        <w:t>двести восемьдесят семь</w:t>
      </w:r>
      <w:r w:rsidRPr="00254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 w:rsidR="0025484E" w:rsidRPr="0025484E"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 w:rsidRPr="00254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копейк</w:t>
      </w:r>
      <w:r w:rsidR="0025484E" w:rsidRPr="0025484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548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0D92" w:rsidRPr="00B9454D" w:rsidRDefault="009E0D92" w:rsidP="009E0D9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8E5070" w:rsidRPr="003B7488" w:rsidRDefault="000C3D29" w:rsidP="00370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70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5070"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Заявки на участие в аукционе принимаются:</w:t>
      </w:r>
      <w:r w:rsidR="008E5070"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5070" w:rsidRPr="003B74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8D1A4D" w:rsidRPr="008D1A4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1760A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8E5070" w:rsidRPr="008D1A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D1A4D" w:rsidRPr="008D1A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августа</w:t>
      </w:r>
      <w:r w:rsidR="008E5070" w:rsidRPr="008D1A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2022 г. по </w:t>
      </w:r>
      <w:r w:rsidR="00A176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15</w:t>
      </w:r>
      <w:r w:rsidR="008E5070" w:rsidRPr="008D1A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D1A4D" w:rsidRPr="008D1A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сентября</w:t>
      </w:r>
      <w:r w:rsidR="008E5070" w:rsidRPr="008D1A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2022 г.</w:t>
      </w:r>
      <w:r w:rsidR="008E5070" w:rsidRPr="003B7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</w:t>
      </w:r>
      <w:r w:rsidR="008E5070" w:rsidRPr="003B7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5070"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выходных и нерабочих праздничных дней, </w:t>
      </w:r>
      <w:r w:rsidR="008E5070"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8.00 до 16.00 часов</w:t>
      </w:r>
      <w:r w:rsidR="008E5070"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обед с 12.00 </w:t>
      </w:r>
      <w:proofErr w:type="gramStart"/>
      <w:r w:rsidR="008E5070"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8E5070"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13.00. (время местное) по адресу: Удмуртская Республика, Кизнерский район, пос. Кизнер,                           ул. Красная, д.16, кабинет № 18, тел. 8 (34154)3-13-65.</w:t>
      </w:r>
    </w:p>
    <w:p w:rsidR="008E5070" w:rsidRPr="00F17AA8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E5070" w:rsidRPr="009B04B0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рассмотрения заявок на участие в аукционе</w:t>
      </w:r>
      <w:r w:rsidRPr="003B74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A176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16</w:t>
      </w:r>
      <w:bookmarkStart w:id="0" w:name="_GoBack"/>
      <w:bookmarkEnd w:id="0"/>
      <w:r w:rsidRPr="008D1A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1A4D" w:rsidRPr="008D1A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сентября</w:t>
      </w:r>
      <w:r w:rsidRPr="008D1A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2022 г. в 10.00 часов</w:t>
      </w:r>
      <w:r w:rsidRPr="008D1A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(время местное).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аукциона рассматривает заявки на участие в аукционе, документы, приложенные к заявке, устанавливает факт поступления от заявителей задатков на основании выписки с соответствующего счета и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непредставление необходимых для участия в аукционе документов или представление недостоверных сведений;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непоступление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задатка на дату рассмотрения заявок на участие в аукционе;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признанные участниками аукциона и заявители, не допущенные к участию в аукционе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уведомляются о принятых в отношении них решениях не позднее дня, следующего после дня подписания протокола рассмотрения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на участие в аукционе подана только одна 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не подано ни одной заявки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 допуске к участию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 и признании участником аукциона только одного заявителя, аукцион признается несостоявшимся. При этом с единственным заявителем заключается договор аренды земельного участка по начальной цене предмета аукциона. 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внесения задатка участниками аукциона и возврата им, банковские реквизиты счета для перечисления задатка.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вносится в срок, обеспечивающий поступление средств на счет организатора аукциона на дату рассмотрения заявок на участие в аукционе. Документом, подтверждающим внесение задатка на счет организатора аукциона, является выписка со счета организатора аукциона.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ИНН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18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39012150</w:t>
      </w:r>
    </w:p>
    <w:p w:rsidR="008E5070" w:rsidRPr="00B9454D" w:rsidRDefault="008E5070" w:rsidP="008E5070">
      <w:pPr>
        <w:shd w:val="clear" w:color="auto" w:fill="FFFFFF"/>
        <w:tabs>
          <w:tab w:val="left" w:pos="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КПП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183901001</w:t>
      </w:r>
      <w:r w:rsidRPr="00B9454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8E5070" w:rsidRPr="00B9454D" w:rsidRDefault="008E5070" w:rsidP="008E50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Получатель:</w:t>
      </w:r>
      <w:r w:rsidRPr="00B945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УФК по Удмуртской Республике (Администрация Кизнерск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ого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</w:t>
      </w:r>
      <w:proofErr w:type="gramStart"/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</w:t>
      </w:r>
      <w:proofErr w:type="gramEnd"/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/с 05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473350810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</w:p>
    <w:p w:rsidR="008E5070" w:rsidRPr="00B9454D" w:rsidRDefault="008E5070" w:rsidP="008E50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Банк:</w:t>
      </w:r>
      <w:r w:rsidRPr="00B945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ОТДЕЛЕНИЕ – НБ УДМУРТСКАЯ РЕСПУБЛИКА БАНКА РОССИИ // УФК                             по Удмуртской Республике г. Ижевск </w:t>
      </w:r>
    </w:p>
    <w:p w:rsidR="008E5070" w:rsidRPr="00B9454D" w:rsidRDefault="008E5070" w:rsidP="008E507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БИК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019401100</w:t>
      </w:r>
    </w:p>
    <w:p w:rsidR="008E5070" w:rsidRPr="00B9454D" w:rsidRDefault="008E5070" w:rsidP="008E50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Расчетный счет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032326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43945260001300</w:t>
      </w:r>
    </w:p>
    <w:p w:rsidR="008E5070" w:rsidRPr="00B9454D" w:rsidRDefault="008E5070" w:rsidP="008E507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Корреспондентский счет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40102810545370000081</w:t>
      </w:r>
    </w:p>
    <w:p w:rsidR="008E5070" w:rsidRDefault="008E5070" w:rsidP="008E507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КБК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47300000000000000130</w:t>
      </w:r>
    </w:p>
    <w:p w:rsidR="008E5070" w:rsidRPr="00B9454D" w:rsidRDefault="008E5070" w:rsidP="008E507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228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ОКТМО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94526000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Назначение платежа: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задаток для участия в аукционе на право заключения договора аренды земельного участка</w:t>
      </w:r>
      <w:r w:rsidR="00CB343B">
        <w:rPr>
          <w:rFonts w:ascii="Times New Roman" w:eastAsia="Times New Roman" w:hAnsi="Times New Roman" w:cs="Times New Roman"/>
          <w:sz w:val="24"/>
          <w:szCs w:val="24"/>
        </w:rPr>
        <w:t xml:space="preserve"> по Лоту №1</w:t>
      </w:r>
      <w:r w:rsidR="00E122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которым, в соответствии с законодательством заключается договор аренды земельного участка, засчитывается в счет арендной платы за земельный участок. 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Задатки, внесенные этими лицами, но не заключившими в соответствии с законодательством договор аренды вследствие уклонения от заключения договора, не возвращаются.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обязан возвратить внесенные задатки: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заявителю, не допущенному к участию в аукционе, в течение трех рабочих дней со 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подписания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 приема заявок на участие в аукционе;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2)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всем лицам, которые принимали участие в аукционе, но не победили в нем, в течение трех рабочих дней со дня подписания протокола о результатах аукциона.</w:t>
      </w: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B343B" w:rsidRDefault="00CB343B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8783A" w:rsidRDefault="0088783A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8783A" w:rsidRDefault="0088783A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8783A" w:rsidRDefault="0088783A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8783A" w:rsidRDefault="0088783A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8783A" w:rsidRDefault="0088783A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8783A" w:rsidRDefault="0088783A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8783A" w:rsidRDefault="0088783A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8783A" w:rsidRDefault="0088783A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8783A" w:rsidRDefault="0088783A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8783A" w:rsidRDefault="0088783A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8783A" w:rsidRDefault="0088783A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8783A" w:rsidRDefault="0088783A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E5802" w:rsidRDefault="00CE5802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E5802" w:rsidRDefault="00CE5802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E5802" w:rsidRDefault="00CE5802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E5802" w:rsidRDefault="00CE5802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E5802" w:rsidRDefault="00CE5802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E5802" w:rsidRDefault="00CE5802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E5802" w:rsidRDefault="00CE5802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E5802" w:rsidRDefault="00CE5802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E5802" w:rsidRDefault="00CE5802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E5802" w:rsidRDefault="00CE5802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E5802" w:rsidRDefault="00CE5802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E5802" w:rsidRDefault="00CE5802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E5802" w:rsidRDefault="00CE5802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E5802" w:rsidRDefault="00CE5802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95E03" w:rsidRDefault="00D95E03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8783A" w:rsidRDefault="0088783A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8783A" w:rsidRDefault="0088783A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70E51" w:rsidRDefault="00370E51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8783A" w:rsidRDefault="0088783A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Кизнерск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ого</w:t>
      </w: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8E5070" w:rsidRPr="00C7392B" w:rsidRDefault="008E5070" w:rsidP="008E5070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Pr="00C7392B" w:rsidRDefault="008E5070" w:rsidP="008E50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D95E03" w:rsidRDefault="008E5070" w:rsidP="00D95E0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  <w:r w:rsidR="00D95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E5070" w:rsidRDefault="00D95E03" w:rsidP="00D95E0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E17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размещения объекта некапитального строительства</w:t>
      </w:r>
    </w:p>
    <w:p w:rsidR="00D95E03" w:rsidRPr="00C7392B" w:rsidRDefault="00D95E03" w:rsidP="00D95E0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</w:t>
      </w: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(Наименование и организационно-правовая форма юридического лица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 индивидуальный предприниматель</w:t>
      </w: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</w:t>
      </w:r>
      <w:r w:rsidR="00120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_ОГРН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120F58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_город (поселок, село, пр.)_</w:t>
      </w:r>
      <w:r w:rsidR="00120F58"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________________________________________________дом _______ квартира__________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="00120F58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_факс ____________________________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1. Прошу принять заявку и прилагаемые документы для участия в аукционе на право заключения договора аренды земельног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о участка с кадастровым номером</w:t>
      </w:r>
      <w:r w:rsidR="00E122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18:13:000000:4152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, расположенного по адресу:</w:t>
      </w:r>
      <w:r w:rsidR="00E122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Российская Федерация, Удмуртская Республика, Муниципальный округ Кизнерский район, поселок Кизнер, улица Мехбазы, земельный участок 8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, с разрешенным использованием:</w:t>
      </w:r>
      <w:r w:rsidR="00E122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заправка транспортных средств (код 4.9.1.1) – размещение автозаправочной станции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площадью </w:t>
      </w:r>
      <w:r w:rsidR="00E122B6">
        <w:rPr>
          <w:rFonts w:ascii="Times New Roman" w:eastAsia="Times New Roman" w:hAnsi="Times New Roman" w:cs="Times New Roman"/>
          <w:color w:val="000000"/>
          <w:sz w:val="20"/>
          <w:szCs w:val="20"/>
        </w:rPr>
        <w:t>3394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кв.м.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8E5070" w:rsidRPr="00C7392B" w:rsidRDefault="008E5070" w:rsidP="008E507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8E5070" w:rsidRPr="00C7392B" w:rsidTr="00104CC4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8E5070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22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</w:t>
      </w:r>
      <w:r w:rsidR="00BF36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</w:t>
      </w:r>
      <w:r w:rsidR="00BF36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_)</w:t>
      </w:r>
      <w:proofErr w:type="gramEnd"/>
    </w:p>
    <w:p w:rsidR="008E5070" w:rsidRDefault="008E5070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5E03" w:rsidRDefault="00D95E03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0F58" w:rsidRDefault="00120F58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080C" w:rsidRDefault="00C5080C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Кизнерск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ого</w:t>
      </w: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8E5070" w:rsidRDefault="008E5070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D95E03" w:rsidRDefault="008E5070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E5070" w:rsidRPr="00B9454D" w:rsidRDefault="00D95E03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E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E17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размещения объекта некапитального строительства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Фамилия, имя, отчество физического лица (полностью)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</w:t>
      </w:r>
      <w:r w:rsidR="00104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номер _</w:t>
      </w:r>
      <w:r w:rsidR="00104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 дата выдачи _</w:t>
      </w:r>
      <w:r w:rsidR="00104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 кем выдан ___________________________________________________________________________________________________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 регистрации, адрес места жительства: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120F58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__город (поселок, село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р.)__________________________________________________________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__________________________________дом _</w:t>
      </w:r>
      <w:r w:rsidR="00120F58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 корпус _______ квартира___________________ 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 факс __________________________</w:t>
      </w:r>
    </w:p>
    <w:p w:rsidR="00E122B6" w:rsidRPr="00C7392B" w:rsidRDefault="00E122B6" w:rsidP="00E12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1. Прошу принять заявку и прилагаемые документы для участия в аукционе на право заключения договора аренды земельног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участка с кадастровым номером 18:13:000000:4152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, расположенного по адресу: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Российская Федерация, Удмуртская Республика, Муниципальный округ Кизнерский район, поселок Кизнер, улица Мехбазы, земельный участок 8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, с разрешенным использованием: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заправка транспортных средств (код 4.9.1.1) – размещение автозаправочной станции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площадью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3394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кв.м.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8E5070" w:rsidRPr="00B9454D" w:rsidTr="00104CC4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3. Даю согласие на обработку персональных данных. Согласие действует со дня его подписания до дня отзыва в письменной форме.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5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8E5070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B945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(подпись) 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8E5070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________</w:t>
      </w:r>
      <w:r w:rsidR="00BF36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</w:t>
      </w:r>
      <w:r w:rsidR="00BF36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_______________________)</w:t>
      </w:r>
      <w:proofErr w:type="gramEnd"/>
    </w:p>
    <w:p w:rsidR="00D95E03" w:rsidRDefault="00D95E03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5080C" w:rsidRDefault="00C5080C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Кизнерск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ого</w:t>
      </w: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8E5070" w:rsidRPr="00B9454D" w:rsidRDefault="008E5070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ОПИСЬ</w:t>
      </w:r>
    </w:p>
    <w:p w:rsidR="00E122B6" w:rsidRDefault="008E5070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4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представленных документов в Администрацию муниципального образования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Муниципальный округ </w:t>
      </w:r>
      <w:r w:rsidRPr="00214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Удмуртской Республики</w:t>
      </w:r>
      <w:r w:rsidRPr="00214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для участия в </w:t>
      </w:r>
      <w:r w:rsidRPr="00E12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аукционе на право заключения договора аренды земельного участка, расположенного по адресу:</w:t>
      </w:r>
      <w:r w:rsidRPr="00E12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E5070" w:rsidRDefault="00E122B6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2B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Федерация, Удмуртская Республика, Муниципальный округ Кизнерский район, поселок Кизнер, улица Мехбазы, земельный участок 8</w:t>
      </w:r>
    </w:p>
    <w:p w:rsidR="00706849" w:rsidRDefault="00706849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E17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размещения объекта некапитального строительства</w:t>
      </w:r>
    </w:p>
    <w:p w:rsidR="00706849" w:rsidRPr="00E122B6" w:rsidRDefault="00706849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</w:t>
      </w:r>
    </w:p>
    <w:p w:rsidR="008E5070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  ____________________________________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(подпись)                              (фамилия, инициалы)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  “_______”_____________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152-ФЗ                   «О персональных данных».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(подпись)                                (фамилия, инициалы)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“_______”_____________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C7392B" w:rsidRPr="00B9454D" w:rsidRDefault="00C7392B" w:rsidP="008E5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049" w:rsidRDefault="005D1049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6849" w:rsidRDefault="00706849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Приложение 4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</w:rPr>
        <w:t>проект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Договор аренды земельного участка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двадцать </w:t>
      </w:r>
      <w:r w:rsidR="00104CC4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второго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104CC4" w:rsidRPr="00B9454D" w:rsidRDefault="00104CC4" w:rsidP="00104CC4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41E09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именуемая в дальнейшем </w:t>
      </w:r>
      <w:r w:rsidRPr="00435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____________________________________,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Pr="00F41E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«Муниципальный округ Кизнерский район Удмуртской Республики», принятого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муниципального образования «Муниципальный округ Кизнерский район Удмуртской Республики от 12.11.2021 г. № 3/5, государственный регистрационный номер Устава № R</w:t>
      </w:r>
      <w:r w:rsidRPr="00F41E09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 xml:space="preserve"> 187050002021001 от 24 ноября 2021 года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с одной стороны, и ___________________________________________, именуемый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 договор (далее по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тексту-Договор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 о нижеследующем: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B9454D" w:rsidRPr="00E122B6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1.1. На основании протокола ____________________________ от «_____» __________ 202</w:t>
      </w:r>
      <w:r w:rsidR="00104C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№__________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предоставляет, а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с кадастровым номером </w:t>
      </w:r>
      <w:r w:rsidR="00E122B6">
        <w:rPr>
          <w:rFonts w:ascii="Times New Roman" w:eastAsia="Times New Roman" w:hAnsi="Times New Roman" w:cs="Times New Roman"/>
          <w:color w:val="000000"/>
          <w:sz w:val="24"/>
          <w:szCs w:val="24"/>
        </w:rPr>
        <w:t>18:13:000000:4152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расположенный по адресу: </w:t>
      </w:r>
      <w:r w:rsidR="00E122B6" w:rsidRPr="00E122B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Федерация, Удмуртская Республика, Муниципальный округ Кизнерский район, поселок Кизнер, улица Мехбазы, земельный участок 8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площадью </w:t>
      </w:r>
      <w:r w:rsidR="00E122B6" w:rsidRPr="00E122B6">
        <w:rPr>
          <w:rFonts w:ascii="Times New Roman" w:eastAsia="Times New Roman" w:hAnsi="Times New Roman" w:cs="Times New Roman"/>
          <w:color w:val="000000"/>
          <w:sz w:val="24"/>
          <w:szCs w:val="24"/>
        </w:rPr>
        <w:t>3394</w:t>
      </w:r>
      <w:r w:rsidRPr="00E12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кв.м,</w:t>
      </w:r>
      <w:r w:rsidRPr="00E12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12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Pr="00E12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земли населенных пунктов</w:t>
      </w:r>
      <w:r w:rsidRPr="00E12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разрешенным использованием: </w:t>
      </w:r>
      <w:r w:rsidR="00E122B6" w:rsidRPr="00E122B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заправка транспортных средств (код 4.9.1.1) – размещение автозаправочной станции</w:t>
      </w:r>
      <w:r w:rsidR="00706849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целей размещения некапитального объекта строительства</w:t>
      </w:r>
      <w:r w:rsidRPr="00E12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Участок). 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2B6">
        <w:rPr>
          <w:rFonts w:ascii="Times New Roman" w:eastAsia="Times New Roman" w:hAnsi="Times New Roman" w:cs="Times New Roman"/>
          <w:color w:val="000000"/>
          <w:sz w:val="24"/>
          <w:szCs w:val="24"/>
        </w:rPr>
        <w:t>1.2. Участок находится в неразграниченной государственной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Участке объекты недвижимости отсутствуют.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1.4. Передача Участка осуществляется по Акту приема-передачи, прилагаемому к Договору и являющемуся его неотъемлемой частью (Приложение 1).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аренды Участка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устанавливается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E12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 лет с  «____»_________202</w:t>
      </w:r>
      <w:r w:rsidR="00104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E12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 по «___»________203</w:t>
      </w:r>
      <w:r w:rsidR="00104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104CC4" w:rsidRPr="00B9454D" w:rsidRDefault="00104CC4" w:rsidP="00104CC4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Размер и условия внесения арендной платы</w:t>
      </w:r>
    </w:p>
    <w:p w:rsidR="00104CC4" w:rsidRPr="00B9454D" w:rsidRDefault="00104CC4" w:rsidP="00104CC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арендной платы за Участок за 1 год аренды составляет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 (__________________) 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___ копеек, согласно протоколу _____________________________________ от «_____» _______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________.</w:t>
      </w:r>
    </w:p>
    <w:p w:rsidR="00104CC4" w:rsidRPr="00B9454D" w:rsidRDefault="00104CC4" w:rsidP="00104CC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Задаток за участие в аукционе засчитывается в счет арендной платы, оставшаяся сумма арендной платы вносится Арендатором равными долями ежеквартально не позднее 15 марта,               15 июня, 15 сентября, 15 ноября, путем перечисления на реквизиты</w:t>
      </w:r>
      <w:r w:rsidRPr="0057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УФК по Удмуртской Республике (Администрация Кизнерского района, </w:t>
      </w:r>
      <w:proofErr w:type="gramStart"/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/с 04133</w:t>
      </w:r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08650) на расчетный счет 03100643000000011300 ОТДЕЛЕНИЕ – НБ УДМУРТСКАЯ РЕСПУБЛИКА БАНКА РОССИИ // УФК по Удмуртской Республике г. Ижевск, БИК 019401100, ИНН 1839012150, КПП 183901001</w:t>
      </w:r>
      <w:r w:rsidRPr="0057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76440">
        <w:rPr>
          <w:rFonts w:ascii="Times New Roman" w:hAnsi="Times New Roman" w:cs="Times New Roman"/>
          <w:b/>
          <w:sz w:val="24"/>
          <w:szCs w:val="24"/>
        </w:rPr>
        <w:t>КБК 47311105012140000120, корреспондентский счет 40102810545370000081, ОКТМО 94526000</w:t>
      </w:r>
      <w:r w:rsidRPr="005764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04CC4" w:rsidRPr="00B9454D" w:rsidRDefault="00104CC4" w:rsidP="00104CC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3.3.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каждый последующий год аренды составляет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платы, установленный по результатам аукциона и вносится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условиями п. 3.2. настоящего Договора. </w:t>
      </w:r>
    </w:p>
    <w:p w:rsidR="00104CC4" w:rsidRPr="00B9454D" w:rsidRDefault="00104CC4" w:rsidP="00104CC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неправильное заполнение платежных документов при перечислении арендной платы за земельный участок возлагается на Арендатора. 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имеет право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Pr="00B9454D" w:rsidRDefault="00B9454D" w:rsidP="00B94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4.1.1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в судебном порядке досрочного расторжения Договора в случае существенного нарушения условий договора: при использовании Участка не по целевому назначению и не в соответствии с разрешенным использованием, при использовании способами, приводящими к его порче, более двух раз подряд по истечении установленного договором срока Арендатор не внос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т арендную плату, а также в иных случаях, установленных законодательством.</w:t>
      </w:r>
      <w:proofErr w:type="gramEnd"/>
    </w:p>
    <w:p w:rsidR="00B9454D" w:rsidRPr="00B9454D" w:rsidRDefault="00B9454D" w:rsidP="00B94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4.1.2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На беспрепятственный доступ на территорию арендуемого Участка с целью его осмотра на предмет соблюдения условий Договора Арендатор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Арендаторо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по иным основаниям, предусмотренным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4.1.4.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принципа единства судьбы Участка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прочно связанных с ним объектов.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4.1.5.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устранения выявленных Арендодателем нарушений условий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обязан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Выполнять в полном объеме все условия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пятидневный срок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передать Арендатор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Участок по Акту приема-передачи, а по окончании срока Договора принять Участок по акту приема-передачи.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 Арендатор име</w:t>
      </w:r>
      <w:r w:rsidR="00B02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право: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Участок на условиях, установленных Договором и законодательством Российской Федерации.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 Арендатор обязан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4.4.1. Выполнять в полном объеме все условия Договора.</w:t>
      </w:r>
    </w:p>
    <w:p w:rsidR="00B9454D" w:rsidRPr="00B9454D" w:rsidRDefault="00092A0F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4.4.3. Уплачивать в размере, в сроки и на условиях, установленных Договором, арендную плату.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4.4.4.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Арендодателю (его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4.4.5.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C5080C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4.4.6.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территорий, а также выполнять работы по благоустройству территории Участка, соблюдать иные требования, предусмотренные законодательством</w:t>
      </w:r>
    </w:p>
    <w:p w:rsidR="00B9454D" w:rsidRPr="00B9454D" w:rsidRDefault="00C5080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43D6">
        <w:rPr>
          <w:rFonts w:ascii="Times New Roman" w:eastAsia="Times New Roman" w:hAnsi="Times New Roman" w:cs="Times New Roman"/>
          <w:color w:val="000000"/>
          <w:sz w:val="24"/>
          <w:szCs w:val="24"/>
        </w:rPr>
        <w:t>4.4.7. Соблюдать СП 156.13130.2014 «Станции автомобильные заправочные. Требования пожарной безопасности»</w:t>
      </w:r>
      <w:r w:rsidR="00B10849" w:rsidRPr="00A543D6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утвержденный приказом МЧС России от 05 мая 2014 г. № 221</w:t>
      </w:r>
      <w:r w:rsidRPr="00A5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</w:t>
      </w:r>
      <w:r w:rsidR="0040763C" w:rsidRPr="00A543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5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нормативны</w:t>
      </w:r>
      <w:r w:rsidR="0040763C" w:rsidRPr="00A543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5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</w:t>
      </w:r>
      <w:r w:rsidR="0040763C" w:rsidRPr="00A543D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5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пожарной безопасности в части, не противоречащей требованиям настоящего свода правил</w:t>
      </w:r>
      <w:r w:rsidR="00B9454D" w:rsidRPr="00A543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C508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B9454D" w:rsidRPr="00B9454D" w:rsidRDefault="00C5080C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4.4.9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Письменно в десятидневный срок после изменения своих реквизитов уведомить об этом Арендодателя.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</w:t>
      </w:r>
      <w:r w:rsidR="00C5080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их освобождении.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B9454D" w:rsidRDefault="00B9454D" w:rsidP="00B9454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C5080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</w:t>
      </w:r>
    </w:p>
    <w:p w:rsidR="00092A0F" w:rsidRPr="00B9454D" w:rsidRDefault="00092A0F" w:rsidP="00092A0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C5080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 уступать права и осуществлять перевод долга по обязательствам, возникшим из заключенного в открытом аукционе Договора.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C5080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пятидневный срок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прекращения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C5080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Арендодатель и Арендатор имеют иные права и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установленные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B9454D" w:rsidRPr="00B9454D" w:rsidRDefault="00B9454D" w:rsidP="00B9454D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</w:t>
      </w:r>
      <w:r w:rsidR="00B129EB" w:rsidRPr="00295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срока внесения арендной платы по Договору, Арендатор уплачивает Арендодателю пени </w:t>
      </w:r>
      <w:r w:rsidR="00B129EB" w:rsidRPr="00295997">
        <w:rPr>
          <w:rFonts w:ascii="Times New Roman" w:hAnsi="Times New Roman" w:cs="Times New Roman"/>
          <w:sz w:val="24"/>
          <w:szCs w:val="24"/>
        </w:rPr>
        <w:t>в размере одной трехсотой ключевой ставки Центрального банка Российской Федерации от размера невнесенной арендной платы за каждый календарный день просрочки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54D" w:rsidRPr="00B9454D" w:rsidRDefault="00B9454D" w:rsidP="00B9454D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5.2.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Изменение и расторжение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настоящего Договора могут быть изменены при условии, если это не противоречит действующему законодательству.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Изменение условий Договора аренды земельного участка без согласия Арендатора и ограничение установленных Договором аренды земельного участка прав его Арендатора не допускаются.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6.3.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судебном порядке в случаях, предусмотренных пунктом 4.1.1. Договора, а также по иным основаниям, предусмотренным гражданским и земельным законодательством Российской Федерации.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6.4.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соглашению Сторон. Договор считается расторгнутым с момента подписания Сторонами соглашения о расторжении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Прочие положения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заключения настоящего Договора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7.2.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споры, возникающие из настоящего Договора или в связи с ним, подлежат окончательному </w:t>
      </w:r>
      <w:r w:rsidRPr="00887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урегулированию в </w:t>
      </w:r>
      <w:r w:rsidR="0088783A" w:rsidRPr="0088783A">
        <w:rPr>
          <w:rFonts w:ascii="Times New Roman" w:eastAsia="Times New Roman" w:hAnsi="Times New Roman" w:cs="Times New Roman"/>
          <w:color w:val="000000"/>
          <w:sz w:val="24"/>
          <w:szCs w:val="24"/>
        </w:rPr>
        <w:t>Арбитражном суде</w:t>
      </w:r>
      <w:r w:rsidR="00E46F97" w:rsidRPr="00887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Удмуртской Республики</w:t>
      </w:r>
      <w:r w:rsidR="0088783A" w:rsidRPr="00887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783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88783A" w:rsidRPr="00887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Кизнерском районном суде Удмуртской Республики</w:t>
      </w:r>
      <w:r w:rsidR="00A543D6">
        <w:rPr>
          <w:rFonts w:ascii="Times New Roman" w:eastAsia="Times New Roman" w:hAnsi="Times New Roman" w:cs="Times New Roman"/>
          <w:color w:val="000000"/>
          <w:sz w:val="24"/>
          <w:szCs w:val="24"/>
        </w:rPr>
        <w:t>, в зависимости от подсудности спора</w:t>
      </w:r>
      <w:r w:rsidRPr="008878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7.3.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 на двух листах, в </w:t>
      </w:r>
      <w:r w:rsidR="00104CC4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7.4.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 к настоящему Договору является неотъемлемой частью настоящего Договора.</w:t>
      </w:r>
    </w:p>
    <w:p w:rsidR="00B10849" w:rsidRDefault="00B10849" w:rsidP="00476502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6502" w:rsidRPr="00B9454D" w:rsidRDefault="00476502" w:rsidP="00476502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Реквизиты Сторон</w:t>
      </w:r>
    </w:p>
    <w:p w:rsidR="00476502" w:rsidRPr="00B9454D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Кизнерский 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Удмуртской Республики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»,</w:t>
      </w:r>
    </w:p>
    <w:p w:rsidR="00476502" w:rsidRPr="00B9454D" w:rsidRDefault="00476502" w:rsidP="004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427710, Удмуртская Республика, Кизнерский район, п. Кизнер, ул.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арла Маркса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21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76502" w:rsidRPr="00B9454D" w:rsidRDefault="00476502" w:rsidP="004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ИНН 1839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012150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КПП 183901001, ОКТМО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94526000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ОКПО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50975592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1211800021179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6502" w:rsidRPr="00B9454D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6502" w:rsidRPr="00B9454D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Арендатор: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476502" w:rsidRPr="00B9454D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476502" w:rsidRPr="00B9454D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476502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476502" w:rsidRPr="00B9454D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502" w:rsidRPr="00B9454D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прилагается:</w:t>
      </w:r>
    </w:p>
    <w:p w:rsidR="00476502" w:rsidRPr="00B9454D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1) акт приема – передачи земельного участка, количество листов – 1.</w:t>
      </w:r>
    </w:p>
    <w:p w:rsidR="00104CC4" w:rsidRPr="00B9454D" w:rsidRDefault="00104CC4" w:rsidP="0047650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755"/>
      </w:tblGrid>
      <w:tr w:rsidR="00104CC4" w:rsidRPr="00B9454D" w:rsidTr="00104CC4">
        <w:trPr>
          <w:trHeight w:val="1245"/>
          <w:tblCellSpacing w:w="0" w:type="dxa"/>
        </w:trPr>
        <w:tc>
          <w:tcPr>
            <w:tcW w:w="5492" w:type="dxa"/>
            <w:hideMark/>
          </w:tcPr>
          <w:p w:rsidR="00104CC4" w:rsidRPr="00B9454D" w:rsidRDefault="00104CC4" w:rsidP="00104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Арендодатель: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104CC4" w:rsidRDefault="00104CC4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округ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right="1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Кизнерский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Удмуртской Республики</w:t>
            </w: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</w:t>
            </w: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Арендатор: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_________________________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22B6" w:rsidRDefault="00E122B6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0849" w:rsidRDefault="00B10849" w:rsidP="00B9454D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lastRenderedPageBreak/>
        <w:t>Приложение 1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t>к договору аренды земельного участка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t>от __________ 202</w:t>
      </w:r>
      <w:r w:rsidR="00104CC4">
        <w:rPr>
          <w:rFonts w:ascii="Times New Roman" w:eastAsia="Times New Roman" w:hAnsi="Times New Roman" w:cs="Times New Roman"/>
          <w:color w:val="000000"/>
        </w:rPr>
        <w:t>2</w:t>
      </w:r>
      <w:r w:rsidRPr="00B9454D">
        <w:rPr>
          <w:rFonts w:ascii="Times New Roman" w:eastAsia="Times New Roman" w:hAnsi="Times New Roman" w:cs="Times New Roman"/>
          <w:color w:val="000000"/>
        </w:rPr>
        <w:t xml:space="preserve"> года № 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color w:val="00000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 приема-передачи земельного участка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двадцать </w:t>
      </w:r>
      <w:r w:rsidR="00104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второго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104CC4" w:rsidRPr="00B9454D" w:rsidRDefault="00104CC4" w:rsidP="00104CC4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нижеподписавшиеся,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именуемая в дальнейшем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«Арендодатель»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________________________________,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Pr="00F41E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«Муниципальный округ Кизнерский район Удмуртской Республики», принятого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муниципального образования «Муниципальный округ Кизнерский район Удмуртской Республики от 12.11.2021 г. № 3/5, государственный регистрационный номер Устава № R</w:t>
      </w:r>
      <w:r w:rsidRPr="00F41E09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 xml:space="preserve"> 187050002021001 от 24 ноября 2021 года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с одной стороны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и ___________________________________________, именуемый в дальнейшем «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статьей 611 Гражданского кодекса Российской Федерации, составили настоящий акт о нижеследующем: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1. Арендодатель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договором аренды земельного участка от «____»_________202</w:t>
      </w:r>
      <w:r w:rsidR="00104C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№________ предоставляет, а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</w:t>
      </w:r>
      <w:r w:rsidR="00E122B6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кадастровым номером </w:t>
      </w:r>
      <w:r w:rsidR="00E122B6">
        <w:rPr>
          <w:rFonts w:ascii="Times New Roman" w:eastAsia="Times New Roman" w:hAnsi="Times New Roman" w:cs="Times New Roman"/>
          <w:color w:val="000000"/>
          <w:sz w:val="24"/>
          <w:szCs w:val="24"/>
        </w:rPr>
        <w:t>18:13:000000:4152</w:t>
      </w:r>
      <w:r w:rsidR="00E122B6"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E122B6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расположенный по адресу: </w:t>
      </w:r>
      <w:proofErr w:type="gramStart"/>
      <w:r w:rsidR="00E122B6" w:rsidRPr="00E122B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Федерация, Удмуртская Республика, Муниципальный округ Кизнерский район, поселок Кизнер, улица Мехбазы, земельный участок 8</w:t>
      </w:r>
      <w:r w:rsidR="00E122B6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площадью </w:t>
      </w:r>
      <w:r w:rsidR="00E122B6" w:rsidRPr="00E122B6">
        <w:rPr>
          <w:rFonts w:ascii="Times New Roman" w:eastAsia="Times New Roman" w:hAnsi="Times New Roman" w:cs="Times New Roman"/>
          <w:color w:val="000000"/>
          <w:sz w:val="24"/>
          <w:szCs w:val="24"/>
        </w:rPr>
        <w:t>3394 кв.м,</w:t>
      </w:r>
      <w:r w:rsidR="00E122B6" w:rsidRPr="00E12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22B6" w:rsidRPr="00E12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="00E122B6" w:rsidRPr="00E12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земли населенных пунктов</w:t>
      </w:r>
      <w:r w:rsidR="00E122B6" w:rsidRPr="00E122B6">
        <w:rPr>
          <w:rFonts w:ascii="Times New Roman" w:eastAsia="Times New Roman" w:hAnsi="Times New Roman" w:cs="Times New Roman"/>
          <w:color w:val="000000"/>
          <w:sz w:val="24"/>
          <w:szCs w:val="24"/>
        </w:rPr>
        <w:t>, с разрешенным использованием: заправка транспортных средств (код 4.9.1.1) – размещение автозаправочной станции</w:t>
      </w:r>
      <w:r w:rsidR="00E122B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122B6" w:rsidRPr="00E12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69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целей размещения некапитального объекта строительства,</w:t>
      </w:r>
      <w:r w:rsidR="000A169A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таком виде, в каком он был на момент подписания договора аренды земельного участка. </w:t>
      </w:r>
      <w:proofErr w:type="gramEnd"/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Претензий у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принятому земельному участку не имеется.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Настоящий акт приема-передачи земельного участка составлен на одном листе в </w:t>
      </w:r>
      <w:r w:rsidR="00104CC4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tbl>
      <w:tblPr>
        <w:tblW w:w="997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9"/>
        <w:gridCol w:w="8839"/>
        <w:gridCol w:w="203"/>
        <w:gridCol w:w="14"/>
      </w:tblGrid>
      <w:tr w:rsidR="00B9454D" w:rsidRPr="00B9454D" w:rsidTr="00D35053">
        <w:trPr>
          <w:trHeight w:val="797"/>
          <w:tblCellSpacing w:w="0" w:type="dxa"/>
        </w:trPr>
        <w:tc>
          <w:tcPr>
            <w:tcW w:w="5344" w:type="dxa"/>
            <w:gridSpan w:val="2"/>
          </w:tcPr>
          <w:p w:rsidR="00104CC4" w:rsidRPr="00B9454D" w:rsidRDefault="00104CC4" w:rsidP="00104CC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Подписи сторон</w:t>
            </w:r>
          </w:p>
          <w:tbl>
            <w:tblPr>
              <w:tblW w:w="10247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492"/>
              <w:gridCol w:w="4755"/>
            </w:tblGrid>
            <w:tr w:rsidR="00104CC4" w:rsidRPr="00B9454D" w:rsidTr="00104CC4">
              <w:trPr>
                <w:trHeight w:val="1245"/>
                <w:tblCellSpacing w:w="0" w:type="dxa"/>
              </w:trPr>
              <w:tc>
                <w:tcPr>
                  <w:tcW w:w="5492" w:type="dxa"/>
                  <w:hideMark/>
                </w:tcPr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Арендодатель: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Администрация </w:t>
                  </w:r>
                  <w:proofErr w:type="gramStart"/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</w:t>
                  </w:r>
                  <w:proofErr w:type="gramEnd"/>
                </w:p>
                <w:p w:rsidR="00104CC4" w:rsidRDefault="00104CC4" w:rsidP="00104CC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образования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Муниципальный округ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right="145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Кизнерский район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Удмуртской Республики</w:t>
                  </w: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п. Кизнер, ул. 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арла Маркса</w:t>
                  </w: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д.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  <w:hideMark/>
                </w:tcPr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left="44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Арендатор: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left="74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_________________________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</w:tc>
            </w:tr>
          </w:tbl>
          <w:p w:rsidR="00B9454D" w:rsidRPr="00B9454D" w:rsidRDefault="00B9454D" w:rsidP="00104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  <w:gridSpan w:val="2"/>
          </w:tcPr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54D" w:rsidRPr="00B9454D" w:rsidTr="00D35053">
        <w:tblPrEx>
          <w:shd w:val="clear" w:color="auto" w:fill="FFFFFF"/>
        </w:tblPrEx>
        <w:trPr>
          <w:gridBefore w:val="1"/>
          <w:gridAfter w:val="1"/>
          <w:wBefore w:w="701" w:type="dxa"/>
          <w:wAfter w:w="351" w:type="dxa"/>
          <w:trHeight w:val="10"/>
          <w:tblCellSpacing w:w="0" w:type="dxa"/>
        </w:trPr>
        <w:tc>
          <w:tcPr>
            <w:tcW w:w="8919" w:type="dxa"/>
            <w:gridSpan w:val="2"/>
            <w:shd w:val="clear" w:color="auto" w:fill="FFFFFF"/>
          </w:tcPr>
          <w:p w:rsidR="00B9454D" w:rsidRPr="00B9454D" w:rsidRDefault="00B9454D" w:rsidP="00B9454D">
            <w:pPr>
              <w:shd w:val="clear" w:color="auto" w:fill="FFFFFF"/>
              <w:tabs>
                <w:tab w:val="left" w:pos="3900"/>
              </w:tabs>
              <w:spacing w:before="100" w:beforeAutospacing="1" w:after="0" w:line="240" w:lineRule="auto"/>
              <w:ind w:left="1123" w:right="-23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0D96" w:rsidRPr="00FC063B" w:rsidRDefault="003A0D96" w:rsidP="00793B8A">
      <w:pPr>
        <w:shd w:val="clear" w:color="auto" w:fill="FFFFFF"/>
        <w:spacing w:after="0"/>
        <w:ind w:left="6463"/>
        <w:jc w:val="right"/>
        <w:rPr>
          <w:rFonts w:ascii="Times New Roman" w:hAnsi="Times New Roman" w:cs="Times New Roman"/>
          <w:sz w:val="24"/>
          <w:szCs w:val="24"/>
        </w:rPr>
      </w:pPr>
    </w:p>
    <w:sectPr w:rsidR="003A0D96" w:rsidRPr="00FC063B" w:rsidSect="00104CC4">
      <w:headerReference w:type="default" r:id="rId10"/>
      <w:footerReference w:type="even" r:id="rId11"/>
      <w:footerReference w:type="default" r:id="rId12"/>
      <w:pgSz w:w="11906" w:h="16838" w:code="9"/>
      <w:pgMar w:top="227" w:right="567" w:bottom="45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20" w:rsidRDefault="00557820" w:rsidP="000D2E58">
      <w:pPr>
        <w:spacing w:after="0" w:line="240" w:lineRule="auto"/>
      </w:pPr>
      <w:r>
        <w:separator/>
      </w:r>
    </w:p>
  </w:endnote>
  <w:endnote w:type="continuationSeparator" w:id="0">
    <w:p w:rsidR="00557820" w:rsidRDefault="00557820" w:rsidP="000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1B" w:rsidRDefault="009D471B" w:rsidP="004B59C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D471B" w:rsidRDefault="009D471B" w:rsidP="004B59C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804"/>
      <w:docPartObj>
        <w:docPartGallery w:val="Page Numbers (Bottom of Page)"/>
        <w:docPartUnique/>
      </w:docPartObj>
    </w:sdtPr>
    <w:sdtEndPr/>
    <w:sdtContent>
      <w:p w:rsidR="009D471B" w:rsidRDefault="009D471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F7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D471B" w:rsidRDefault="009D471B" w:rsidP="004B59C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20" w:rsidRDefault="00557820" w:rsidP="000D2E58">
      <w:pPr>
        <w:spacing w:after="0" w:line="240" w:lineRule="auto"/>
      </w:pPr>
      <w:r>
        <w:separator/>
      </w:r>
    </w:p>
  </w:footnote>
  <w:footnote w:type="continuationSeparator" w:id="0">
    <w:p w:rsidR="00557820" w:rsidRDefault="00557820" w:rsidP="000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1B" w:rsidRDefault="009D471B" w:rsidP="004B59C6">
    <w:pPr>
      <w:pStyle w:val="af2"/>
      <w:tabs>
        <w:tab w:val="left" w:pos="4231"/>
      </w:tabs>
    </w:pPr>
  </w:p>
  <w:p w:rsidR="009D471B" w:rsidRDefault="009D471B" w:rsidP="00C07AF6">
    <w:pPr>
      <w:pStyle w:val="af2"/>
      <w:tabs>
        <w:tab w:val="clear" w:pos="4677"/>
        <w:tab w:val="clear" w:pos="9355"/>
        <w:tab w:val="left" w:pos="4231"/>
        <w:tab w:val="left" w:pos="74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5AD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465283"/>
    <w:multiLevelType w:val="multilevel"/>
    <w:tmpl w:val="611E56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7849A2"/>
    <w:multiLevelType w:val="multilevel"/>
    <w:tmpl w:val="189EE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A4A3088"/>
    <w:multiLevelType w:val="hybridMultilevel"/>
    <w:tmpl w:val="C1F08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302E7"/>
    <w:multiLevelType w:val="multilevel"/>
    <w:tmpl w:val="B7BA0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752776"/>
    <w:multiLevelType w:val="hybridMultilevel"/>
    <w:tmpl w:val="17AA4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B30F12"/>
    <w:multiLevelType w:val="multilevel"/>
    <w:tmpl w:val="A4167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A68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345E39"/>
    <w:multiLevelType w:val="multilevel"/>
    <w:tmpl w:val="C36A6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6C5733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E85165"/>
    <w:multiLevelType w:val="multilevel"/>
    <w:tmpl w:val="9DF2F6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41B20A99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1F80AAC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4E20C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4AE61904"/>
    <w:multiLevelType w:val="multilevel"/>
    <w:tmpl w:val="A2DAF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2250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491C1C"/>
    <w:multiLevelType w:val="multilevel"/>
    <w:tmpl w:val="11F8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86C43A0"/>
    <w:multiLevelType w:val="multilevel"/>
    <w:tmpl w:val="44F03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B3232"/>
    <w:multiLevelType w:val="hybridMultilevel"/>
    <w:tmpl w:val="B110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A17DA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D4A5D56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"/>
  </w:num>
  <w:num w:numId="5">
    <w:abstractNumId w:val="22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4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9"/>
  </w:num>
  <w:num w:numId="27">
    <w:abstractNumId w:val="7"/>
  </w:num>
  <w:num w:numId="28">
    <w:abstractNumId w:val="24"/>
  </w:num>
  <w:num w:numId="29">
    <w:abstractNumId w:val="14"/>
  </w:num>
  <w:num w:numId="30">
    <w:abstractNumId w:val="9"/>
  </w:num>
  <w:num w:numId="31">
    <w:abstractNumId w:val="7"/>
  </w:num>
  <w:num w:numId="32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C6"/>
    <w:rsid w:val="00001D3F"/>
    <w:rsid w:val="00005592"/>
    <w:rsid w:val="00011007"/>
    <w:rsid w:val="00011667"/>
    <w:rsid w:val="00012BAD"/>
    <w:rsid w:val="00015387"/>
    <w:rsid w:val="000168C8"/>
    <w:rsid w:val="000228A0"/>
    <w:rsid w:val="00024E92"/>
    <w:rsid w:val="0002548B"/>
    <w:rsid w:val="00034A4D"/>
    <w:rsid w:val="000368E0"/>
    <w:rsid w:val="000372B6"/>
    <w:rsid w:val="00042EBF"/>
    <w:rsid w:val="00051731"/>
    <w:rsid w:val="000523CD"/>
    <w:rsid w:val="00053AA9"/>
    <w:rsid w:val="0005489A"/>
    <w:rsid w:val="00054FA0"/>
    <w:rsid w:val="00056C73"/>
    <w:rsid w:val="00056FEC"/>
    <w:rsid w:val="00060C7C"/>
    <w:rsid w:val="000638FE"/>
    <w:rsid w:val="00064A92"/>
    <w:rsid w:val="00067B9A"/>
    <w:rsid w:val="00071ECE"/>
    <w:rsid w:val="00073DC7"/>
    <w:rsid w:val="00074DDC"/>
    <w:rsid w:val="00075027"/>
    <w:rsid w:val="000757F8"/>
    <w:rsid w:val="00076396"/>
    <w:rsid w:val="000837C3"/>
    <w:rsid w:val="00090A1C"/>
    <w:rsid w:val="00092A0F"/>
    <w:rsid w:val="000944D0"/>
    <w:rsid w:val="000A169A"/>
    <w:rsid w:val="000B02B9"/>
    <w:rsid w:val="000B15E2"/>
    <w:rsid w:val="000B6116"/>
    <w:rsid w:val="000C2AD9"/>
    <w:rsid w:val="000C3D29"/>
    <w:rsid w:val="000D2E58"/>
    <w:rsid w:val="000D6EEE"/>
    <w:rsid w:val="000D7C0C"/>
    <w:rsid w:val="000E6135"/>
    <w:rsid w:val="000F145F"/>
    <w:rsid w:val="000F4266"/>
    <w:rsid w:val="000F54E4"/>
    <w:rsid w:val="001024E8"/>
    <w:rsid w:val="001041FF"/>
    <w:rsid w:val="00104401"/>
    <w:rsid w:val="00104CC4"/>
    <w:rsid w:val="00112823"/>
    <w:rsid w:val="00120581"/>
    <w:rsid w:val="00120F58"/>
    <w:rsid w:val="00124D74"/>
    <w:rsid w:val="00125560"/>
    <w:rsid w:val="00125BDC"/>
    <w:rsid w:val="00126377"/>
    <w:rsid w:val="001270E3"/>
    <w:rsid w:val="0013133A"/>
    <w:rsid w:val="001335EF"/>
    <w:rsid w:val="001363F5"/>
    <w:rsid w:val="001364DF"/>
    <w:rsid w:val="00140046"/>
    <w:rsid w:val="00145156"/>
    <w:rsid w:val="001502CA"/>
    <w:rsid w:val="00161C9E"/>
    <w:rsid w:val="001666BD"/>
    <w:rsid w:val="00166DA8"/>
    <w:rsid w:val="001706AA"/>
    <w:rsid w:val="0017195F"/>
    <w:rsid w:val="0017413A"/>
    <w:rsid w:val="00176F1C"/>
    <w:rsid w:val="00182BD1"/>
    <w:rsid w:val="00193167"/>
    <w:rsid w:val="001938B6"/>
    <w:rsid w:val="001C1F36"/>
    <w:rsid w:val="001C542E"/>
    <w:rsid w:val="001C58FE"/>
    <w:rsid w:val="001D58DE"/>
    <w:rsid w:val="001D5C01"/>
    <w:rsid w:val="001E0A7A"/>
    <w:rsid w:val="0020503D"/>
    <w:rsid w:val="002244ED"/>
    <w:rsid w:val="00225A68"/>
    <w:rsid w:val="00242F08"/>
    <w:rsid w:val="00246766"/>
    <w:rsid w:val="002473CB"/>
    <w:rsid w:val="002513C0"/>
    <w:rsid w:val="0025484E"/>
    <w:rsid w:val="00256DFC"/>
    <w:rsid w:val="002620E7"/>
    <w:rsid w:val="002624D2"/>
    <w:rsid w:val="002643D4"/>
    <w:rsid w:val="002651F7"/>
    <w:rsid w:val="00271397"/>
    <w:rsid w:val="002720F7"/>
    <w:rsid w:val="00273442"/>
    <w:rsid w:val="00274644"/>
    <w:rsid w:val="00276439"/>
    <w:rsid w:val="0028153B"/>
    <w:rsid w:val="00285FFC"/>
    <w:rsid w:val="00296BAF"/>
    <w:rsid w:val="00297E1F"/>
    <w:rsid w:val="002A2066"/>
    <w:rsid w:val="002A3D89"/>
    <w:rsid w:val="002A46C0"/>
    <w:rsid w:val="002A6EF1"/>
    <w:rsid w:val="002A76EB"/>
    <w:rsid w:val="002B0BDF"/>
    <w:rsid w:val="002B77A9"/>
    <w:rsid w:val="002C2C33"/>
    <w:rsid w:val="002C576A"/>
    <w:rsid w:val="002C5809"/>
    <w:rsid w:val="002E4C40"/>
    <w:rsid w:val="002E6D78"/>
    <w:rsid w:val="00302111"/>
    <w:rsid w:val="00305888"/>
    <w:rsid w:val="003078A5"/>
    <w:rsid w:val="003103AC"/>
    <w:rsid w:val="00311056"/>
    <w:rsid w:val="00314297"/>
    <w:rsid w:val="0032664B"/>
    <w:rsid w:val="0033199D"/>
    <w:rsid w:val="00332D92"/>
    <w:rsid w:val="00337537"/>
    <w:rsid w:val="00340766"/>
    <w:rsid w:val="00343FE4"/>
    <w:rsid w:val="003459DD"/>
    <w:rsid w:val="00346174"/>
    <w:rsid w:val="00360EB2"/>
    <w:rsid w:val="00370E51"/>
    <w:rsid w:val="00377C9D"/>
    <w:rsid w:val="00390449"/>
    <w:rsid w:val="00395130"/>
    <w:rsid w:val="00396849"/>
    <w:rsid w:val="003A0BD0"/>
    <w:rsid w:val="003A0D96"/>
    <w:rsid w:val="003A6B4F"/>
    <w:rsid w:val="003B748E"/>
    <w:rsid w:val="003C29E4"/>
    <w:rsid w:val="003C6EA6"/>
    <w:rsid w:val="003D557A"/>
    <w:rsid w:val="003E49F4"/>
    <w:rsid w:val="003F2498"/>
    <w:rsid w:val="004072DE"/>
    <w:rsid w:val="0040763C"/>
    <w:rsid w:val="00410D21"/>
    <w:rsid w:val="0041224F"/>
    <w:rsid w:val="00415BFE"/>
    <w:rsid w:val="00421FF8"/>
    <w:rsid w:val="00423F83"/>
    <w:rsid w:val="00425290"/>
    <w:rsid w:val="00447C18"/>
    <w:rsid w:val="004501A0"/>
    <w:rsid w:val="004523D6"/>
    <w:rsid w:val="00452D1F"/>
    <w:rsid w:val="00474FB8"/>
    <w:rsid w:val="00475980"/>
    <w:rsid w:val="00475989"/>
    <w:rsid w:val="00476502"/>
    <w:rsid w:val="00477070"/>
    <w:rsid w:val="00480FAF"/>
    <w:rsid w:val="00485973"/>
    <w:rsid w:val="00492441"/>
    <w:rsid w:val="004A1578"/>
    <w:rsid w:val="004A2270"/>
    <w:rsid w:val="004B1CF6"/>
    <w:rsid w:val="004B59C6"/>
    <w:rsid w:val="004B772E"/>
    <w:rsid w:val="004D0AA4"/>
    <w:rsid w:val="004D14FF"/>
    <w:rsid w:val="004D3718"/>
    <w:rsid w:val="004D4C64"/>
    <w:rsid w:val="004E3A35"/>
    <w:rsid w:val="004E45C1"/>
    <w:rsid w:val="004E625D"/>
    <w:rsid w:val="004E7E61"/>
    <w:rsid w:val="004F139C"/>
    <w:rsid w:val="004F6624"/>
    <w:rsid w:val="0051125C"/>
    <w:rsid w:val="0051506B"/>
    <w:rsid w:val="005176CC"/>
    <w:rsid w:val="0052497A"/>
    <w:rsid w:val="00525B44"/>
    <w:rsid w:val="00526851"/>
    <w:rsid w:val="0052713B"/>
    <w:rsid w:val="00531428"/>
    <w:rsid w:val="00533D2C"/>
    <w:rsid w:val="00534A31"/>
    <w:rsid w:val="00544908"/>
    <w:rsid w:val="005449F8"/>
    <w:rsid w:val="00545E4B"/>
    <w:rsid w:val="00546921"/>
    <w:rsid w:val="00555FC8"/>
    <w:rsid w:val="00557820"/>
    <w:rsid w:val="0057541E"/>
    <w:rsid w:val="0058274E"/>
    <w:rsid w:val="0058323D"/>
    <w:rsid w:val="00587EBA"/>
    <w:rsid w:val="0059298C"/>
    <w:rsid w:val="00594187"/>
    <w:rsid w:val="00597EA2"/>
    <w:rsid w:val="005A6CA6"/>
    <w:rsid w:val="005B6173"/>
    <w:rsid w:val="005C7B6D"/>
    <w:rsid w:val="005D1049"/>
    <w:rsid w:val="005F4DF5"/>
    <w:rsid w:val="00605887"/>
    <w:rsid w:val="0061033C"/>
    <w:rsid w:val="00616287"/>
    <w:rsid w:val="006258FD"/>
    <w:rsid w:val="006268DE"/>
    <w:rsid w:val="0063337F"/>
    <w:rsid w:val="00634211"/>
    <w:rsid w:val="00635BA9"/>
    <w:rsid w:val="00642CEE"/>
    <w:rsid w:val="006456ED"/>
    <w:rsid w:val="00645952"/>
    <w:rsid w:val="00651957"/>
    <w:rsid w:val="00651ADD"/>
    <w:rsid w:val="0065644C"/>
    <w:rsid w:val="00661428"/>
    <w:rsid w:val="006676BB"/>
    <w:rsid w:val="00674A5E"/>
    <w:rsid w:val="0067579A"/>
    <w:rsid w:val="00676BB6"/>
    <w:rsid w:val="00685F36"/>
    <w:rsid w:val="00692D36"/>
    <w:rsid w:val="00693839"/>
    <w:rsid w:val="00694950"/>
    <w:rsid w:val="00695AB3"/>
    <w:rsid w:val="00697383"/>
    <w:rsid w:val="006A6D60"/>
    <w:rsid w:val="006A6FE4"/>
    <w:rsid w:val="006B17B7"/>
    <w:rsid w:val="006C026A"/>
    <w:rsid w:val="006C77AA"/>
    <w:rsid w:val="006D10B6"/>
    <w:rsid w:val="006D13BF"/>
    <w:rsid w:val="006D2687"/>
    <w:rsid w:val="006E17CD"/>
    <w:rsid w:val="006F4F37"/>
    <w:rsid w:val="006F5DAC"/>
    <w:rsid w:val="00700128"/>
    <w:rsid w:val="007066B0"/>
    <w:rsid w:val="00706849"/>
    <w:rsid w:val="00712B20"/>
    <w:rsid w:val="007139AF"/>
    <w:rsid w:val="00716C5C"/>
    <w:rsid w:val="007219CA"/>
    <w:rsid w:val="007243E1"/>
    <w:rsid w:val="00725F6B"/>
    <w:rsid w:val="00727BF5"/>
    <w:rsid w:val="00745A10"/>
    <w:rsid w:val="00745B63"/>
    <w:rsid w:val="00750CA3"/>
    <w:rsid w:val="0076331F"/>
    <w:rsid w:val="007679B0"/>
    <w:rsid w:val="007702BE"/>
    <w:rsid w:val="00770705"/>
    <w:rsid w:val="00773A52"/>
    <w:rsid w:val="00780ED2"/>
    <w:rsid w:val="0079195F"/>
    <w:rsid w:val="007930D5"/>
    <w:rsid w:val="00793B8A"/>
    <w:rsid w:val="00794BF3"/>
    <w:rsid w:val="007A079E"/>
    <w:rsid w:val="007A6AC1"/>
    <w:rsid w:val="007A6E99"/>
    <w:rsid w:val="007B3F51"/>
    <w:rsid w:val="007B4B25"/>
    <w:rsid w:val="007B6B1F"/>
    <w:rsid w:val="007C0B0E"/>
    <w:rsid w:val="007C1D71"/>
    <w:rsid w:val="007C5A87"/>
    <w:rsid w:val="007D0C98"/>
    <w:rsid w:val="007D22AB"/>
    <w:rsid w:val="007D267E"/>
    <w:rsid w:val="007D493D"/>
    <w:rsid w:val="007E1393"/>
    <w:rsid w:val="007F0054"/>
    <w:rsid w:val="007F785B"/>
    <w:rsid w:val="00807CAA"/>
    <w:rsid w:val="00812F74"/>
    <w:rsid w:val="0082230A"/>
    <w:rsid w:val="00833EE8"/>
    <w:rsid w:val="00835F8A"/>
    <w:rsid w:val="00840653"/>
    <w:rsid w:val="0084078A"/>
    <w:rsid w:val="008429DB"/>
    <w:rsid w:val="008444AB"/>
    <w:rsid w:val="00845511"/>
    <w:rsid w:val="00846481"/>
    <w:rsid w:val="00846C6B"/>
    <w:rsid w:val="008547CA"/>
    <w:rsid w:val="008607C7"/>
    <w:rsid w:val="00863CB7"/>
    <w:rsid w:val="00863F53"/>
    <w:rsid w:val="00883F61"/>
    <w:rsid w:val="00884E12"/>
    <w:rsid w:val="0088783A"/>
    <w:rsid w:val="0089228B"/>
    <w:rsid w:val="008A5684"/>
    <w:rsid w:val="008B06A2"/>
    <w:rsid w:val="008B1239"/>
    <w:rsid w:val="008C377D"/>
    <w:rsid w:val="008C54B2"/>
    <w:rsid w:val="008D1A4D"/>
    <w:rsid w:val="008D32D2"/>
    <w:rsid w:val="008E013F"/>
    <w:rsid w:val="008E1384"/>
    <w:rsid w:val="008E266C"/>
    <w:rsid w:val="008E5070"/>
    <w:rsid w:val="008E5A2D"/>
    <w:rsid w:val="008E63BB"/>
    <w:rsid w:val="008E7EEE"/>
    <w:rsid w:val="008F61FE"/>
    <w:rsid w:val="00900FAD"/>
    <w:rsid w:val="00903219"/>
    <w:rsid w:val="009071B5"/>
    <w:rsid w:val="0091386C"/>
    <w:rsid w:val="00921901"/>
    <w:rsid w:val="00922580"/>
    <w:rsid w:val="00926E8E"/>
    <w:rsid w:val="00930DB6"/>
    <w:rsid w:val="00940912"/>
    <w:rsid w:val="00943DCA"/>
    <w:rsid w:val="00946973"/>
    <w:rsid w:val="00952512"/>
    <w:rsid w:val="00953430"/>
    <w:rsid w:val="00963677"/>
    <w:rsid w:val="0097391F"/>
    <w:rsid w:val="00976242"/>
    <w:rsid w:val="00987B0C"/>
    <w:rsid w:val="00992CF6"/>
    <w:rsid w:val="00996EED"/>
    <w:rsid w:val="009C0435"/>
    <w:rsid w:val="009C5557"/>
    <w:rsid w:val="009C6DD9"/>
    <w:rsid w:val="009D08BB"/>
    <w:rsid w:val="009D471B"/>
    <w:rsid w:val="009D5BD1"/>
    <w:rsid w:val="009D615F"/>
    <w:rsid w:val="009D75A0"/>
    <w:rsid w:val="009E0D92"/>
    <w:rsid w:val="009E17F3"/>
    <w:rsid w:val="009E3FE6"/>
    <w:rsid w:val="009E6989"/>
    <w:rsid w:val="00A0329E"/>
    <w:rsid w:val="00A04E86"/>
    <w:rsid w:val="00A0504D"/>
    <w:rsid w:val="00A05A2E"/>
    <w:rsid w:val="00A07095"/>
    <w:rsid w:val="00A1055A"/>
    <w:rsid w:val="00A1163D"/>
    <w:rsid w:val="00A1760A"/>
    <w:rsid w:val="00A2341D"/>
    <w:rsid w:val="00A346BF"/>
    <w:rsid w:val="00A35973"/>
    <w:rsid w:val="00A43B4A"/>
    <w:rsid w:val="00A47F92"/>
    <w:rsid w:val="00A507B9"/>
    <w:rsid w:val="00A51485"/>
    <w:rsid w:val="00A521AF"/>
    <w:rsid w:val="00A52F22"/>
    <w:rsid w:val="00A543D6"/>
    <w:rsid w:val="00A613CB"/>
    <w:rsid w:val="00A71A0B"/>
    <w:rsid w:val="00A732A3"/>
    <w:rsid w:val="00A835DD"/>
    <w:rsid w:val="00A8567F"/>
    <w:rsid w:val="00A85D09"/>
    <w:rsid w:val="00A86644"/>
    <w:rsid w:val="00A9323A"/>
    <w:rsid w:val="00AA58E8"/>
    <w:rsid w:val="00AB4838"/>
    <w:rsid w:val="00AB77E8"/>
    <w:rsid w:val="00AC0282"/>
    <w:rsid w:val="00AC1063"/>
    <w:rsid w:val="00AC2F96"/>
    <w:rsid w:val="00AE718C"/>
    <w:rsid w:val="00AE782F"/>
    <w:rsid w:val="00AF0ED0"/>
    <w:rsid w:val="00B011E1"/>
    <w:rsid w:val="00B02734"/>
    <w:rsid w:val="00B027F2"/>
    <w:rsid w:val="00B0416D"/>
    <w:rsid w:val="00B04224"/>
    <w:rsid w:val="00B10849"/>
    <w:rsid w:val="00B129EB"/>
    <w:rsid w:val="00B22401"/>
    <w:rsid w:val="00B25AD0"/>
    <w:rsid w:val="00B32ABC"/>
    <w:rsid w:val="00B32E48"/>
    <w:rsid w:val="00B33BA1"/>
    <w:rsid w:val="00B40346"/>
    <w:rsid w:val="00B405F0"/>
    <w:rsid w:val="00B42F45"/>
    <w:rsid w:val="00B4348C"/>
    <w:rsid w:val="00B518B2"/>
    <w:rsid w:val="00B6733D"/>
    <w:rsid w:val="00B742E2"/>
    <w:rsid w:val="00B743B3"/>
    <w:rsid w:val="00B84680"/>
    <w:rsid w:val="00B873BF"/>
    <w:rsid w:val="00B93FE5"/>
    <w:rsid w:val="00B9454D"/>
    <w:rsid w:val="00B97239"/>
    <w:rsid w:val="00BA1D8E"/>
    <w:rsid w:val="00BA2ACC"/>
    <w:rsid w:val="00BA5165"/>
    <w:rsid w:val="00BB49D3"/>
    <w:rsid w:val="00BC1239"/>
    <w:rsid w:val="00BC1B42"/>
    <w:rsid w:val="00BC5402"/>
    <w:rsid w:val="00BD0E66"/>
    <w:rsid w:val="00BD3420"/>
    <w:rsid w:val="00BD57EE"/>
    <w:rsid w:val="00BD7A0D"/>
    <w:rsid w:val="00BE13D5"/>
    <w:rsid w:val="00BE2340"/>
    <w:rsid w:val="00BE4659"/>
    <w:rsid w:val="00BE6701"/>
    <w:rsid w:val="00BF36E7"/>
    <w:rsid w:val="00BF5967"/>
    <w:rsid w:val="00C07AF6"/>
    <w:rsid w:val="00C22B48"/>
    <w:rsid w:val="00C26175"/>
    <w:rsid w:val="00C32BAC"/>
    <w:rsid w:val="00C352B8"/>
    <w:rsid w:val="00C5058E"/>
    <w:rsid w:val="00C5080C"/>
    <w:rsid w:val="00C64ACC"/>
    <w:rsid w:val="00C71FCD"/>
    <w:rsid w:val="00C7392B"/>
    <w:rsid w:val="00C75A5D"/>
    <w:rsid w:val="00C77E2F"/>
    <w:rsid w:val="00C84BE4"/>
    <w:rsid w:val="00C87A1E"/>
    <w:rsid w:val="00C906BC"/>
    <w:rsid w:val="00C91A18"/>
    <w:rsid w:val="00C934DA"/>
    <w:rsid w:val="00C964B7"/>
    <w:rsid w:val="00C9764C"/>
    <w:rsid w:val="00C9783F"/>
    <w:rsid w:val="00CA4AC0"/>
    <w:rsid w:val="00CA76E1"/>
    <w:rsid w:val="00CB343B"/>
    <w:rsid w:val="00CB6FDB"/>
    <w:rsid w:val="00CC1127"/>
    <w:rsid w:val="00CD5C42"/>
    <w:rsid w:val="00CD5FE7"/>
    <w:rsid w:val="00CD6FE5"/>
    <w:rsid w:val="00CE1C50"/>
    <w:rsid w:val="00CE1F7D"/>
    <w:rsid w:val="00CE5802"/>
    <w:rsid w:val="00CF1A42"/>
    <w:rsid w:val="00D02FAF"/>
    <w:rsid w:val="00D0661D"/>
    <w:rsid w:val="00D07D47"/>
    <w:rsid w:val="00D1521B"/>
    <w:rsid w:val="00D16CC8"/>
    <w:rsid w:val="00D215DF"/>
    <w:rsid w:val="00D22E4B"/>
    <w:rsid w:val="00D35053"/>
    <w:rsid w:val="00D40CDF"/>
    <w:rsid w:val="00D41CF5"/>
    <w:rsid w:val="00D44AFD"/>
    <w:rsid w:val="00D458C5"/>
    <w:rsid w:val="00D468BD"/>
    <w:rsid w:val="00D476F9"/>
    <w:rsid w:val="00D510FD"/>
    <w:rsid w:val="00D553C1"/>
    <w:rsid w:val="00D73288"/>
    <w:rsid w:val="00D8152F"/>
    <w:rsid w:val="00D910E6"/>
    <w:rsid w:val="00D95E03"/>
    <w:rsid w:val="00DA297D"/>
    <w:rsid w:val="00DA57A3"/>
    <w:rsid w:val="00DA686C"/>
    <w:rsid w:val="00DB5AF1"/>
    <w:rsid w:val="00DB5F66"/>
    <w:rsid w:val="00DC414C"/>
    <w:rsid w:val="00DC62A4"/>
    <w:rsid w:val="00DD356B"/>
    <w:rsid w:val="00DD3D87"/>
    <w:rsid w:val="00DD3F50"/>
    <w:rsid w:val="00DE51BB"/>
    <w:rsid w:val="00DF0FD6"/>
    <w:rsid w:val="00E00817"/>
    <w:rsid w:val="00E05DC4"/>
    <w:rsid w:val="00E10565"/>
    <w:rsid w:val="00E122B6"/>
    <w:rsid w:val="00E15EB1"/>
    <w:rsid w:val="00E203C3"/>
    <w:rsid w:val="00E21466"/>
    <w:rsid w:val="00E219AC"/>
    <w:rsid w:val="00E33D9C"/>
    <w:rsid w:val="00E348DE"/>
    <w:rsid w:val="00E43DB7"/>
    <w:rsid w:val="00E46F97"/>
    <w:rsid w:val="00E474AE"/>
    <w:rsid w:val="00E53B55"/>
    <w:rsid w:val="00E56D45"/>
    <w:rsid w:val="00E60BCA"/>
    <w:rsid w:val="00E62E4A"/>
    <w:rsid w:val="00E67FAB"/>
    <w:rsid w:val="00E733A9"/>
    <w:rsid w:val="00E744C8"/>
    <w:rsid w:val="00E81BA4"/>
    <w:rsid w:val="00E82BDA"/>
    <w:rsid w:val="00E90BE6"/>
    <w:rsid w:val="00E91EEA"/>
    <w:rsid w:val="00E92852"/>
    <w:rsid w:val="00EA0850"/>
    <w:rsid w:val="00EA3092"/>
    <w:rsid w:val="00EA67CD"/>
    <w:rsid w:val="00EB7BA2"/>
    <w:rsid w:val="00EC1357"/>
    <w:rsid w:val="00EC4865"/>
    <w:rsid w:val="00ED0285"/>
    <w:rsid w:val="00ED39FC"/>
    <w:rsid w:val="00EE429E"/>
    <w:rsid w:val="00EE51DE"/>
    <w:rsid w:val="00EE74EE"/>
    <w:rsid w:val="00EF1B46"/>
    <w:rsid w:val="00EF5527"/>
    <w:rsid w:val="00F063C3"/>
    <w:rsid w:val="00F10AAB"/>
    <w:rsid w:val="00F21A6A"/>
    <w:rsid w:val="00F21DEA"/>
    <w:rsid w:val="00F231B3"/>
    <w:rsid w:val="00F3454C"/>
    <w:rsid w:val="00F4178B"/>
    <w:rsid w:val="00F4317D"/>
    <w:rsid w:val="00F45E10"/>
    <w:rsid w:val="00F45FCE"/>
    <w:rsid w:val="00F64B48"/>
    <w:rsid w:val="00F71964"/>
    <w:rsid w:val="00F72941"/>
    <w:rsid w:val="00F730EC"/>
    <w:rsid w:val="00F80DA7"/>
    <w:rsid w:val="00F8288D"/>
    <w:rsid w:val="00F82A33"/>
    <w:rsid w:val="00F8578C"/>
    <w:rsid w:val="00F86B41"/>
    <w:rsid w:val="00F968BE"/>
    <w:rsid w:val="00FA4BF8"/>
    <w:rsid w:val="00FB0E8D"/>
    <w:rsid w:val="00FB4CDA"/>
    <w:rsid w:val="00FB5086"/>
    <w:rsid w:val="00FC063B"/>
    <w:rsid w:val="00FC6F28"/>
    <w:rsid w:val="00FD0BAA"/>
    <w:rsid w:val="00FE0D3F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DA297D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DA297D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D7D5-B3EA-4713-B565-19212F67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14</Pages>
  <Words>4784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Яковлева</cp:lastModifiedBy>
  <cp:revision>24</cp:revision>
  <cp:lastPrinted>2022-08-17T11:30:00Z</cp:lastPrinted>
  <dcterms:created xsi:type="dcterms:W3CDTF">2022-04-26T12:45:00Z</dcterms:created>
  <dcterms:modified xsi:type="dcterms:W3CDTF">2022-08-19T04:58:00Z</dcterms:modified>
</cp:coreProperties>
</file>