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6" w:rsidRDefault="00B65746" w:rsidP="00B65746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B65746" w:rsidRDefault="00B65746" w:rsidP="00B65746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16104E" w:rsidRDefault="00B65746" w:rsidP="00837516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B65746" w:rsidRPr="002C1484" w:rsidRDefault="00B65746" w:rsidP="00837516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B65746" w:rsidRPr="002C1484" w:rsidRDefault="00B65746" w:rsidP="00837516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B65746" w:rsidRPr="002C1484" w:rsidRDefault="00B65746" w:rsidP="00837516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kizner</w:t>
              </w:r>
              <w:r w:rsidRPr="0016104E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adm</w:t>
              </w:r>
              <w:r w:rsidRPr="0016104E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udm</w:t>
              </w:r>
              <w:r w:rsidRPr="0016104E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</w:p>
          <w:p w:rsidR="00B65746" w:rsidRPr="0016104E" w:rsidRDefault="00B65746" w:rsidP="00837516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B65746" w:rsidRDefault="00B65746" w:rsidP="00837516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B65746" w:rsidRPr="00094EB2" w:rsidRDefault="00B65746" w:rsidP="00837516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B65746" w:rsidRPr="002C1484" w:rsidTr="00837516">
        <w:trPr>
          <w:trHeight w:val="3276"/>
        </w:trPr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Default="00B65746" w:rsidP="00837516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B65746" w:rsidRPr="00F7337C" w:rsidRDefault="00B65746" w:rsidP="00837516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>
              <w:t xml:space="preserve">15 апреля </w:t>
            </w:r>
            <w:r w:rsidRPr="009B2A87">
              <w:t>202</w:t>
            </w:r>
            <w:r>
              <w:t>1</w:t>
            </w:r>
            <w:r w:rsidRPr="009B2A87">
              <w:t xml:space="preserve">г. № </w:t>
            </w:r>
            <w:r>
              <w:t>185</w:t>
            </w:r>
            <w:r w:rsidRPr="00B304BE">
              <w:rPr>
                <w:color w:val="FF0000"/>
                <w:kern w:val="1"/>
              </w:rPr>
              <w:t>.</w:t>
            </w:r>
          </w:p>
          <w:p w:rsidR="00B65746" w:rsidRPr="002C1484" w:rsidRDefault="00B65746" w:rsidP="00837516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B65746" w:rsidRPr="00E000B2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</w:t>
            </w:r>
            <w:r>
              <w:t xml:space="preserve">Лот № 1: здание гаража, кадастровый номер 18:13:000000:2823, назначение: нежилое здание, площадь: 401,8 </w:t>
            </w:r>
            <w:proofErr w:type="spellStart"/>
            <w:r>
              <w:t>кв.м</w:t>
            </w:r>
            <w:proofErr w:type="spellEnd"/>
            <w:r>
              <w:t xml:space="preserve">. по адресу: </w:t>
            </w:r>
            <w:r w:rsidRPr="001A068F">
              <w:t xml:space="preserve">Удмуртская Республика, Кизнерский район, </w:t>
            </w:r>
            <w:r>
              <w:t xml:space="preserve">п.Кизнер, ул.Кизнерская, 82б строение 1 и земельный участок, площадь 856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18:13:059008:34, по адресу: </w:t>
            </w:r>
            <w:r w:rsidRPr="001A068F">
              <w:t xml:space="preserve">Удмуртская Республика, Кизнерский район, </w:t>
            </w:r>
            <w:r>
              <w:t>п.Кизнер, ул.Кизнерская, 82б/1;</w:t>
            </w:r>
          </w:p>
          <w:p w:rsidR="00B65746" w:rsidRDefault="00B65746" w:rsidP="00837516">
            <w:pPr>
              <w:jc w:val="both"/>
            </w:pPr>
            <w:r>
              <w:t xml:space="preserve">       Лот № 2: здание мастерской, кадастровый номер 18:13:000000:2771,  назначение: нежилое здание, площадь: 241,4 </w:t>
            </w:r>
            <w:proofErr w:type="spellStart"/>
            <w:r>
              <w:t>кв.м</w:t>
            </w:r>
            <w:proofErr w:type="spellEnd"/>
            <w:r>
              <w:t xml:space="preserve">. по адресу: </w:t>
            </w:r>
            <w:r w:rsidRPr="001A068F">
              <w:t xml:space="preserve">Удмуртская Республика, Кизнерский район, </w:t>
            </w:r>
            <w:r>
              <w:t xml:space="preserve">п.Кизнер, ул.Кизнерская, 82б строение 2 и земельный участок, площадь 1591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18:13:059008:32, по адресу: </w:t>
            </w:r>
            <w:r w:rsidRPr="001A068F">
              <w:t xml:space="preserve">Удмуртская Республика, Кизнерский район, </w:t>
            </w:r>
            <w:r>
              <w:t>п.Кизнер, ул.Кизнерская, 82б/2.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>ьная цена продажи имущества: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Лот № 1: 625 000,00 руб.</w:t>
            </w:r>
            <w:r w:rsidRPr="002C1484">
              <w:rPr>
                <w:kern w:val="2"/>
              </w:rPr>
              <w:t xml:space="preserve"> (без НДС),  в том числе стоимость земельного участка – </w:t>
            </w:r>
            <w:r>
              <w:rPr>
                <w:kern w:val="2"/>
              </w:rPr>
              <w:t>65 000</w:t>
            </w:r>
            <w:r w:rsidRPr="002C1484">
              <w:rPr>
                <w:kern w:val="2"/>
              </w:rPr>
              <w:t>,00 руб. (без НДС)</w:t>
            </w:r>
            <w:r>
              <w:rPr>
                <w:kern w:val="2"/>
              </w:rPr>
              <w:t>;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Лот № 2: 375 000,00 руб.</w:t>
            </w:r>
            <w:r w:rsidRPr="002C1484">
              <w:rPr>
                <w:kern w:val="2"/>
              </w:rPr>
              <w:t xml:space="preserve"> (без НДС),  в том числе стоимость земельного </w:t>
            </w:r>
            <w:r w:rsidRPr="002C1484">
              <w:rPr>
                <w:kern w:val="2"/>
              </w:rPr>
              <w:lastRenderedPageBreak/>
              <w:t xml:space="preserve">участка – </w:t>
            </w:r>
            <w:r>
              <w:rPr>
                <w:kern w:val="2"/>
              </w:rPr>
              <w:t>121 000</w:t>
            </w:r>
            <w:r w:rsidRPr="002C1484">
              <w:rPr>
                <w:kern w:val="2"/>
              </w:rPr>
              <w:t>,00 руб. (без НДС)</w:t>
            </w:r>
            <w:r>
              <w:rPr>
                <w:kern w:val="2"/>
              </w:rPr>
              <w:t>.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Форма подачи предложений о цене: открытая форма подачи предложений о цене в ходе проведения электронного аукциона.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 w:rsidRPr="002C1484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Ш</w:t>
            </w:r>
            <w:r w:rsidRPr="002C1484">
              <w:rPr>
                <w:kern w:val="2"/>
              </w:rPr>
              <w:t xml:space="preserve">аг аукциона - 5 % от начальной цены продажи </w:t>
            </w:r>
            <w:r>
              <w:rPr>
                <w:kern w:val="2"/>
              </w:rPr>
              <w:t>и составляет: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 Лоту № 1 </w:t>
            </w:r>
            <w:r w:rsidRPr="002C1484">
              <w:rPr>
                <w:kern w:val="2"/>
              </w:rPr>
              <w:t xml:space="preserve">– </w:t>
            </w:r>
            <w:r>
              <w:rPr>
                <w:kern w:val="2"/>
              </w:rPr>
              <w:t>31</w:t>
            </w:r>
            <w:r>
              <w:t xml:space="preserve"> 250</w:t>
            </w:r>
            <w:r>
              <w:rPr>
                <w:kern w:val="2"/>
              </w:rPr>
              <w:t xml:space="preserve"> (тридцать одна тысяча двести пятьдесят) рублей 00 копеек;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 Лоту № 2 – 18 750 (восемнадцать тысяч семьсот пятьдесят) рублей 00 копеек.</w:t>
            </w:r>
            <w:r w:rsidRPr="002C1484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         </w:t>
            </w:r>
          </w:p>
          <w:p w:rsidR="00B65746" w:rsidRDefault="00B65746" w:rsidP="00837516">
            <w:pPr>
              <w:jc w:val="both"/>
              <w:rPr>
                <w:color w:val="000000"/>
              </w:rPr>
            </w:pPr>
            <w:r>
              <w:rPr>
                <w:kern w:val="2"/>
              </w:rPr>
              <w:t xml:space="preserve">       </w:t>
            </w:r>
            <w:r w:rsidRPr="002C1484">
              <w:rPr>
                <w:color w:val="000000"/>
              </w:rPr>
              <w:t>Начальная цена объект</w:t>
            </w:r>
            <w:r>
              <w:rPr>
                <w:color w:val="000000"/>
              </w:rPr>
              <w:t>ов</w:t>
            </w:r>
            <w:r w:rsidRPr="002C1484">
              <w:rPr>
                <w:color w:val="000000"/>
              </w:rPr>
              <w:t xml:space="preserve"> муниципального имущества </w:t>
            </w:r>
            <w:r>
              <w:rPr>
                <w:color w:val="000000"/>
              </w:rPr>
              <w:t xml:space="preserve">установлена </w:t>
            </w:r>
            <w:r w:rsidRPr="002C1484">
              <w:rPr>
                <w:color w:val="000000"/>
              </w:rPr>
              <w:t>на основании отчёта об оценке №</w:t>
            </w:r>
            <w:r>
              <w:rPr>
                <w:color w:val="000000"/>
              </w:rPr>
              <w:t>47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05</w:t>
            </w:r>
            <w:r w:rsidRPr="002C148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и </w:t>
            </w:r>
            <w:r w:rsidRPr="002C1484">
              <w:rPr>
                <w:color w:val="000000"/>
              </w:rPr>
              <w:t>отчёта об оценке №</w:t>
            </w:r>
            <w:r>
              <w:rPr>
                <w:color w:val="000000"/>
              </w:rPr>
              <w:t>48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05</w:t>
            </w:r>
            <w:r w:rsidRPr="002C148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>г., выполненн</w:t>
            </w:r>
            <w:r>
              <w:rPr>
                <w:color w:val="000000"/>
              </w:rPr>
              <w:t>ых</w:t>
            </w:r>
            <w:r w:rsidRPr="002C1484">
              <w:rPr>
                <w:color w:val="000000"/>
              </w:rPr>
              <w:t xml:space="preserve">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B65746" w:rsidRPr="002C1484" w:rsidRDefault="00B65746" w:rsidP="00837516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B65746" w:rsidRPr="002C1484" w:rsidRDefault="00B65746" w:rsidP="00837516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Default="00B65746" w:rsidP="00837516">
            <w:pPr>
              <w:jc w:val="both"/>
              <w:rPr>
                <w:kern w:val="2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kern w:val="2"/>
              </w:rPr>
              <w:t>Размер задатка составляет 20% от начальной цены продажи</w:t>
            </w:r>
            <w:r>
              <w:rPr>
                <w:kern w:val="2"/>
              </w:rPr>
              <w:t>:</w:t>
            </w:r>
            <w:r w:rsidRPr="002C1484">
              <w:rPr>
                <w:kern w:val="2"/>
              </w:rPr>
              <w:t xml:space="preserve"> </w:t>
            </w:r>
          </w:p>
          <w:p w:rsidR="00B65746" w:rsidRDefault="00B65746" w:rsidP="00837516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по Лоту № 1 </w:t>
            </w:r>
            <w:r w:rsidRPr="002C1484">
              <w:rPr>
                <w:kern w:val="2"/>
              </w:rPr>
              <w:t xml:space="preserve">– </w:t>
            </w:r>
            <w:r>
              <w:rPr>
                <w:kern w:val="2"/>
              </w:rPr>
              <w:t>1</w:t>
            </w:r>
            <w:r>
              <w:t>25 000</w:t>
            </w:r>
            <w:r>
              <w:rPr>
                <w:kern w:val="2"/>
              </w:rPr>
              <w:t xml:space="preserve"> (сто двадцать пять тысяч) рублей 00 копеек;</w:t>
            </w:r>
          </w:p>
          <w:p w:rsidR="00B65746" w:rsidRDefault="00B65746" w:rsidP="00837516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по Лоту № 2 – 75 000 (семьдесят пять тысяч) рублей 00 копеек.</w:t>
            </w:r>
          </w:p>
          <w:p w:rsidR="00B65746" w:rsidRDefault="00B65746" w:rsidP="00837516">
            <w:pPr>
              <w:rPr>
                <w:rFonts w:eastAsia="Lucida Sans Unicode" w:cs="Tahoma"/>
                <w:kern w:val="1"/>
              </w:rPr>
            </w:pPr>
            <w:r>
              <w:rPr>
                <w:rFonts w:eastAsia="Lucida Sans Unicode" w:cs="Tahoma"/>
                <w:kern w:val="1"/>
              </w:rPr>
              <w:t xml:space="preserve">     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B14B71">
              <w:rPr>
                <w:b/>
                <w:kern w:val="1"/>
              </w:rPr>
              <w:t>18</w:t>
            </w:r>
            <w:r w:rsidRPr="00EF7481">
              <w:rPr>
                <w:b/>
              </w:rPr>
              <w:t>.05.2021г</w:t>
            </w:r>
            <w:r w:rsidRPr="009B2A87">
              <w:rPr>
                <w:b/>
              </w:rPr>
              <w:t xml:space="preserve">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Администрация муниципального образования «Кизнерский район»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ИНН 1813000930 КПП 183901001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УФК ПО УДМУРТСКОЙ РЕСПУБЛИКЕ (Администрация МО «Кизнерский район» л/с 05133004520)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A81EA4">
              <w:rPr>
                <w:bCs/>
              </w:rPr>
              <w:t>г</w:t>
            </w:r>
            <w:proofErr w:type="gramStart"/>
            <w:r w:rsidRPr="00A81EA4">
              <w:rPr>
                <w:bCs/>
              </w:rPr>
              <w:t>.И</w:t>
            </w:r>
            <w:proofErr w:type="gramEnd"/>
            <w:r w:rsidRPr="00A81EA4">
              <w:rPr>
                <w:bCs/>
              </w:rPr>
              <w:t>жевск</w:t>
            </w:r>
            <w:proofErr w:type="spellEnd"/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Расчетный счет: 03232643946260001300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БИК 019401100</w:t>
            </w:r>
          </w:p>
          <w:p w:rsidR="00B65746" w:rsidRPr="00A81EA4" w:rsidRDefault="00B65746" w:rsidP="00837516">
            <w:pPr>
              <w:rPr>
                <w:bCs/>
              </w:rPr>
            </w:pPr>
            <w:proofErr w:type="spellStart"/>
            <w:r w:rsidRPr="00A81EA4">
              <w:rPr>
                <w:bCs/>
              </w:rPr>
              <w:t>Кор</w:t>
            </w:r>
            <w:proofErr w:type="gramStart"/>
            <w:r w:rsidRPr="00A81EA4">
              <w:rPr>
                <w:bCs/>
              </w:rPr>
              <w:t>.с</w:t>
            </w:r>
            <w:proofErr w:type="gramEnd"/>
            <w:r w:rsidRPr="00A81EA4">
              <w:rPr>
                <w:bCs/>
              </w:rPr>
              <w:t>чет</w:t>
            </w:r>
            <w:proofErr w:type="spellEnd"/>
            <w:r w:rsidRPr="00A81EA4">
              <w:rPr>
                <w:bCs/>
              </w:rPr>
              <w:t>: 40102810545370000081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КБК 47300000000000000130</w:t>
            </w:r>
          </w:p>
          <w:p w:rsidR="00B65746" w:rsidRPr="00A81EA4" w:rsidRDefault="00B65746" w:rsidP="00837516">
            <w:pPr>
              <w:rPr>
                <w:bCs/>
              </w:rPr>
            </w:pPr>
            <w:r w:rsidRPr="00A81EA4">
              <w:rPr>
                <w:bCs/>
              </w:rPr>
              <w:t>ОКТМО 94626000</w:t>
            </w:r>
          </w:p>
          <w:p w:rsidR="00B65746" w:rsidRPr="00E254C9" w:rsidRDefault="00B65746" w:rsidP="00837516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 xml:space="preserve">      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B65746" w:rsidRDefault="00B65746" w:rsidP="00837516">
            <w:pPr>
              <w:ind w:firstLine="459"/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B65746" w:rsidRPr="002C1484" w:rsidRDefault="00B65746" w:rsidP="00837516">
            <w:pPr>
              <w:ind w:firstLine="459"/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</w:t>
            </w:r>
            <w:r w:rsidRPr="002C1484">
              <w:lastRenderedPageBreak/>
              <w:t xml:space="preserve">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lastRenderedPageBreak/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7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8" w:tgtFrame="_blank" w:history="1">
                <w:r w:rsidRPr="00A01FAE">
                  <w:rPr>
                    <w:rStyle w:val="a3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5746" w:rsidRPr="009B2A87" w:rsidRDefault="00B65746" w:rsidP="00837516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Pr="00E163B3">
              <w:rPr>
                <w:b/>
              </w:rPr>
              <w:t xml:space="preserve">20.04.2021г. </w:t>
            </w:r>
            <w:r w:rsidRPr="009B2A87">
              <w:rPr>
                <w:b/>
              </w:rPr>
              <w:t>с 8:00 часов (по московскому времени).</w:t>
            </w:r>
          </w:p>
          <w:p w:rsidR="00B65746" w:rsidRPr="00094EB2" w:rsidRDefault="00B65746" w:rsidP="00837516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>
              <w:rPr>
                <w:b/>
              </w:rPr>
              <w:t>18</w:t>
            </w:r>
            <w:r w:rsidRPr="00E163B3">
              <w:rPr>
                <w:b/>
              </w:rPr>
              <w:t>.05.2021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B65746" w:rsidRDefault="00B65746" w:rsidP="008375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B65746" w:rsidRPr="002C1484" w:rsidRDefault="00B65746" w:rsidP="008375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</w:t>
            </w:r>
            <w:r w:rsidRPr="002C1484">
              <w:lastRenderedPageBreak/>
              <w:t>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B65746" w:rsidRPr="002C1484" w:rsidRDefault="00B65746" w:rsidP="00837516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B65746" w:rsidRPr="002C1484" w:rsidRDefault="00B65746" w:rsidP="00837516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B65746" w:rsidRPr="002C1484" w:rsidRDefault="00B65746" w:rsidP="00837516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B65746" w:rsidRPr="002C1484" w:rsidRDefault="00B65746" w:rsidP="00837516">
            <w:pPr>
              <w:jc w:val="both"/>
            </w:pPr>
            <w:bookmarkStart w:id="3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3"/>
          <w:p w:rsidR="00B65746" w:rsidRPr="002C1484" w:rsidRDefault="00B65746" w:rsidP="008375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lastRenderedPageBreak/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B65746" w:rsidRPr="002C1484" w:rsidRDefault="00B65746" w:rsidP="00837516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B65746" w:rsidRPr="002C1484" w:rsidRDefault="00B65746" w:rsidP="00837516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B65746" w:rsidRPr="002C1484" w:rsidRDefault="00B65746" w:rsidP="00837516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9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B65746" w:rsidRPr="002C1484" w:rsidRDefault="00B65746" w:rsidP="008375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>с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 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я 2021 г.,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B71">
              <w:rPr>
                <w:rFonts w:ascii="Times New Roman" w:hAnsi="Times New Roman" w:cs="Times New Roman"/>
                <w:bCs/>
                <w:sz w:val="22"/>
                <w:szCs w:val="22"/>
              </w:rPr>
              <w:t>с 08.00 до 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14B71">
              <w:rPr>
                <w:rFonts w:ascii="Times New Roman" w:hAnsi="Times New Roman" w:cs="Times New Roman"/>
                <w:bCs/>
                <w:sz w:val="22"/>
                <w:szCs w:val="22"/>
              </w:rPr>
              <w:t>.00 в предпраздничные дни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(здесь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на 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1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2" w:tgtFrame="_blank" w:history="1">
                <w:r w:rsidRPr="00A01FAE">
                  <w:rPr>
                    <w:rStyle w:val="a3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3" w:history="1"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5746" w:rsidRPr="002C1484" w:rsidRDefault="00B65746" w:rsidP="00837516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4" w:history="1">
              <w:r w:rsidRPr="002C1484">
                <w:rPr>
                  <w:rStyle w:val="a3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3"/>
                  <w:color w:val="000000"/>
                </w:rPr>
                <w:t>.</w:t>
              </w:r>
            </w:hyperlink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lastRenderedPageBreak/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9B2A87" w:rsidRDefault="00B65746" w:rsidP="00837516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 w:rsidRPr="009B2A87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0</w:t>
            </w:r>
            <w:r w:rsidRPr="009B2A87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5</w:t>
            </w:r>
            <w:r w:rsidRPr="009B2A87">
              <w:rPr>
                <w:b/>
                <w:u w:val="single"/>
              </w:rPr>
              <w:t>.2021 года.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6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7" w:tgtFrame="_blank" w:history="1">
                <w:r w:rsidRPr="00A01FAE">
                  <w:rPr>
                    <w:rStyle w:val="a3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4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«2</w:t>
            </w:r>
            <w:r>
              <w:rPr>
                <w:b/>
                <w:kern w:val="2"/>
                <w:u w:val="single"/>
              </w:rPr>
              <w:t>4</w:t>
            </w:r>
            <w:r w:rsidRPr="009B2A87">
              <w:rPr>
                <w:b/>
                <w:kern w:val="2"/>
                <w:u w:val="single"/>
              </w:rPr>
              <w:t xml:space="preserve">» </w:t>
            </w:r>
            <w:r>
              <w:rPr>
                <w:b/>
                <w:kern w:val="2"/>
                <w:u w:val="single"/>
              </w:rPr>
              <w:t>ма</w:t>
            </w:r>
            <w:r w:rsidRPr="009B2A87">
              <w:rPr>
                <w:b/>
                <w:kern w:val="2"/>
                <w:u w:val="single"/>
              </w:rPr>
              <w:t>я 2021 года в 09 часов 00 минут</w:t>
            </w:r>
            <w:r w:rsidRPr="009B2A87">
              <w:t xml:space="preserve"> </w:t>
            </w:r>
            <w:r w:rsidRPr="002C1484">
              <w:t>(время московское)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5"/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4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B65746" w:rsidRPr="002C1484" w:rsidRDefault="00B65746" w:rsidP="00837516">
            <w:pPr>
              <w:pStyle w:val="a4"/>
              <w:keepNext/>
              <w:keepLines/>
              <w:spacing w:after="0"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rPr>
                <w:sz w:val="22"/>
              </w:rPr>
              <w:t>По месту его проведения.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lastRenderedPageBreak/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4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4"/>
            <w:bookmarkEnd w:id="6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7"/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pStyle w:val="a7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746" w:rsidRPr="002C1484" w:rsidRDefault="00B65746" w:rsidP="00837516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B65746" w:rsidRPr="00DB2166" w:rsidRDefault="00B65746" w:rsidP="00837516">
            <w:pPr>
              <w:jc w:val="both"/>
              <w:rPr>
                <w:b/>
                <w:bCs/>
              </w:rPr>
            </w:pPr>
            <w:r w:rsidRPr="002C1484">
              <w:t xml:space="preserve">Реквизиты для оплаты имущества: </w:t>
            </w:r>
            <w:r w:rsidRPr="00A225EB">
              <w:rPr>
                <w:b/>
                <w:u w:val="single"/>
              </w:rPr>
              <w:t>Получатель:</w:t>
            </w:r>
            <w:r w:rsidRPr="00FC7A68">
              <w:t xml:space="preserve"> </w:t>
            </w:r>
            <w:r w:rsidRPr="00DB2166">
              <w:rPr>
                <w:b/>
                <w:bCs/>
              </w:rPr>
              <w:t xml:space="preserve">УФК по Удмуртской Республике (Администрация муниципального образования «Кизнерский район», </w:t>
            </w:r>
            <w:proofErr w:type="gramStart"/>
            <w:r w:rsidRPr="00DB2166">
              <w:rPr>
                <w:b/>
                <w:bCs/>
              </w:rPr>
              <w:t>л</w:t>
            </w:r>
            <w:proofErr w:type="gramEnd"/>
            <w:r w:rsidRPr="00DB2166">
              <w:rPr>
                <w:b/>
                <w:bCs/>
              </w:rPr>
              <w:t>/с 04133004520)</w:t>
            </w:r>
          </w:p>
          <w:p w:rsidR="00B65746" w:rsidRPr="00DB2166" w:rsidRDefault="00B65746" w:rsidP="0083751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DB2166">
              <w:rPr>
                <w:b/>
                <w:bCs/>
              </w:rPr>
              <w:t>г</w:t>
            </w:r>
            <w:proofErr w:type="gramStart"/>
            <w:r w:rsidRPr="00DB2166">
              <w:rPr>
                <w:b/>
                <w:bCs/>
              </w:rPr>
              <w:t>.И</w:t>
            </w:r>
            <w:proofErr w:type="gramEnd"/>
            <w:r w:rsidRPr="00DB2166">
              <w:rPr>
                <w:b/>
                <w:bCs/>
              </w:rPr>
              <w:t>жевск</w:t>
            </w:r>
            <w:proofErr w:type="spellEnd"/>
          </w:p>
          <w:p w:rsidR="00B65746" w:rsidRPr="00DB2166" w:rsidRDefault="00B65746" w:rsidP="0083751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ИНН 1813000930 КПП 183901001</w:t>
            </w:r>
          </w:p>
          <w:p w:rsidR="00B65746" w:rsidRPr="00DB2166" w:rsidRDefault="00B65746" w:rsidP="0083751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БИК 019401100</w:t>
            </w:r>
          </w:p>
          <w:p w:rsidR="00B65746" w:rsidRPr="00DB2166" w:rsidRDefault="00B65746" w:rsidP="0083751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Корреспондентский счет 40102810545370000081</w:t>
            </w:r>
          </w:p>
          <w:p w:rsidR="00B65746" w:rsidRPr="00DB2166" w:rsidRDefault="00B65746" w:rsidP="0083751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Расчетный счет: 03100643000000011300</w:t>
            </w:r>
          </w:p>
          <w:p w:rsidR="00B65746" w:rsidRPr="00DB2166" w:rsidRDefault="00B65746" w:rsidP="00837516">
            <w:pPr>
              <w:jc w:val="both"/>
              <w:rPr>
                <w:b/>
                <w:bCs/>
              </w:rPr>
            </w:pPr>
            <w:r w:rsidRPr="00DB2166">
              <w:rPr>
                <w:b/>
                <w:bCs/>
              </w:rPr>
              <w:t>ОКТМО  94626000</w:t>
            </w:r>
            <w:r w:rsidRPr="00FC7A68">
              <w:rPr>
                <w:color w:val="000000"/>
              </w:rPr>
              <w:t xml:space="preserve">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8"/>
          <w:p w:rsidR="00B65746" w:rsidRPr="002C1484" w:rsidRDefault="00B65746" w:rsidP="008375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lastRenderedPageBreak/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18" w:history="1">
              <w:r w:rsidRPr="006B2A70">
                <w:rPr>
                  <w:rStyle w:val="a3"/>
                  <w:lang w:val="en-US"/>
                </w:rPr>
                <w:t>www</w:t>
              </w:r>
              <w:r w:rsidRPr="006B2A70">
                <w:rPr>
                  <w:rStyle w:val="a3"/>
                </w:rPr>
                <w:t>.</w:t>
              </w:r>
              <w:proofErr w:type="spellStart"/>
              <w:r w:rsidRPr="006B2A70">
                <w:rPr>
                  <w:rStyle w:val="a3"/>
                  <w:lang w:val="en-US"/>
                </w:rPr>
                <w:t>torgi</w:t>
              </w:r>
              <w:proofErr w:type="spellEnd"/>
              <w:r w:rsidRPr="006B2A70">
                <w:rPr>
                  <w:rStyle w:val="a3"/>
                </w:rPr>
                <w:t>.</w:t>
              </w:r>
              <w:proofErr w:type="spellStart"/>
              <w:r w:rsidRPr="006B2A70">
                <w:rPr>
                  <w:rStyle w:val="a3"/>
                  <w:lang w:val="en-US"/>
                </w:rPr>
                <w:t>gov</w:t>
              </w:r>
              <w:proofErr w:type="spellEnd"/>
              <w:r w:rsidRPr="006B2A70">
                <w:rPr>
                  <w:rStyle w:val="a3"/>
                </w:rPr>
                <w:t>.</w:t>
              </w:r>
              <w:proofErr w:type="spellStart"/>
              <w:r w:rsidRPr="006B2A7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19" w:history="1">
              <w:r w:rsidRPr="00574B1E">
                <w:t xml:space="preserve"> </w:t>
              </w:r>
              <w:hyperlink r:id="rId20" w:tgtFrame="_blank" w:history="1">
                <w:r w:rsidRPr="00574B1E">
                  <w:rPr>
                    <w:rStyle w:val="a3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B65746" w:rsidRPr="002C1484" w:rsidTr="00837516">
        <w:tc>
          <w:tcPr>
            <w:tcW w:w="993" w:type="dxa"/>
            <w:shd w:val="clear" w:color="auto" w:fill="auto"/>
          </w:tcPr>
          <w:p w:rsidR="00B65746" w:rsidRPr="002C1484" w:rsidRDefault="00B65746" w:rsidP="00837516">
            <w:pPr>
              <w:pStyle w:val="a6"/>
              <w:spacing w:after="283"/>
              <w:jc w:val="both"/>
            </w:pPr>
            <w:r w:rsidRPr="002C1484">
              <w:lastRenderedPageBreak/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65746" w:rsidRDefault="00B65746" w:rsidP="008375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B65746" w:rsidRPr="002C1484" w:rsidRDefault="00B65746" w:rsidP="00837516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B65746" w:rsidRPr="002C1484" w:rsidRDefault="00B65746" w:rsidP="00837516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B65746" w:rsidRDefault="00B65746" w:rsidP="00B65746"/>
    <w:p w:rsidR="00B65746" w:rsidRDefault="00B65746" w:rsidP="00B65746"/>
    <w:p w:rsidR="00476C3B" w:rsidRDefault="00476C3B">
      <w:bookmarkStart w:id="9" w:name="_GoBack"/>
      <w:bookmarkEnd w:id="9"/>
    </w:p>
    <w:sectPr w:rsidR="0047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46"/>
    <w:rsid w:val="00476C3B"/>
    <w:rsid w:val="00B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746"/>
    <w:rPr>
      <w:color w:val="0000FF"/>
      <w:u w:val="single"/>
    </w:rPr>
  </w:style>
  <w:style w:type="paragraph" w:styleId="a4">
    <w:name w:val="Body Text Indent"/>
    <w:basedOn w:val="a"/>
    <w:link w:val="a5"/>
    <w:rsid w:val="00B657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6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65746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B65746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B657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B6574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657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746"/>
    <w:rPr>
      <w:color w:val="0000FF"/>
      <w:u w:val="single"/>
    </w:rPr>
  </w:style>
  <w:style w:type="paragraph" w:styleId="a4">
    <w:name w:val="Body Text Indent"/>
    <w:basedOn w:val="a"/>
    <w:link w:val="a5"/>
    <w:rsid w:val="00B657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6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65746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B65746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B657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B6574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B657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ozhga-rayon.ru" TargetMode="External"/><Relationship Id="rId12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zhga-rayon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mozhga-rayon.ru" TargetMode="External"/><Relationship Id="rId5" Type="http://schemas.openxmlformats.org/officeDocument/2006/relationships/hyperlink" Target="https://e.mail.ru/compose?To=kizner%2dadm@udm.net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A8658D821AB322CBADB0F19B821C4439F4544544FC4B1CE8DD5284641CD4D90F04F5078z6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658D821AB322CBADB0F19B821C4439F45415C48C3B1CE8DD5284641CD4D90F04F50874B72zFJ" TargetMode="External"/><Relationship Id="rId14" Type="http://schemas.openxmlformats.org/officeDocument/2006/relationships/hyperlink" Target="mailto:sale@mail.zakazrf.ru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2021-04-16T10:02:00Z</dcterms:created>
  <dcterms:modified xsi:type="dcterms:W3CDTF">2021-04-16T10:03:00Z</dcterms:modified>
</cp:coreProperties>
</file>